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A29" w:rsidRPr="004F42D7" w:rsidRDefault="00A86A29" w:rsidP="00A86A29">
      <w:pPr>
        <w:pStyle w:val="a4"/>
        <w:jc w:val="center"/>
        <w:rPr>
          <w:rFonts w:ascii="Times New Roman" w:hAnsi="Times New Roman"/>
          <w:sz w:val="24"/>
          <w:szCs w:val="24"/>
        </w:rPr>
      </w:pPr>
      <w:r w:rsidRPr="004F42D7">
        <w:rPr>
          <w:rFonts w:ascii="Times New Roman" w:hAnsi="Times New Roman"/>
          <w:b/>
          <w:sz w:val="24"/>
          <w:szCs w:val="24"/>
        </w:rPr>
        <w:t>СОВЕТ ДЕПУТАТОВ</w:t>
      </w:r>
    </w:p>
    <w:p w:rsidR="00A86A29" w:rsidRPr="004F42D7" w:rsidRDefault="00A86A29" w:rsidP="00A86A29">
      <w:pPr>
        <w:pStyle w:val="a4"/>
        <w:jc w:val="center"/>
        <w:rPr>
          <w:rFonts w:ascii="Times New Roman" w:hAnsi="Times New Roman"/>
          <w:b/>
          <w:sz w:val="24"/>
          <w:szCs w:val="24"/>
        </w:rPr>
      </w:pPr>
      <w:r w:rsidRPr="004F42D7">
        <w:rPr>
          <w:rFonts w:ascii="Times New Roman" w:hAnsi="Times New Roman"/>
          <w:b/>
          <w:sz w:val="24"/>
          <w:szCs w:val="24"/>
        </w:rPr>
        <w:t>МУНИЦИПАЛЬНОГО ОБРАЗОВАНИЯ</w:t>
      </w:r>
    </w:p>
    <w:p w:rsidR="00A86A29" w:rsidRPr="004F42D7" w:rsidRDefault="00512AD5" w:rsidP="00A86A29">
      <w:pPr>
        <w:pStyle w:val="a4"/>
        <w:jc w:val="center"/>
        <w:rPr>
          <w:rFonts w:ascii="Times New Roman" w:hAnsi="Times New Roman"/>
          <w:b/>
          <w:sz w:val="24"/>
          <w:szCs w:val="24"/>
        </w:rPr>
      </w:pPr>
      <w:r w:rsidRPr="004F42D7">
        <w:rPr>
          <w:rFonts w:ascii="Times New Roman" w:hAnsi="Times New Roman"/>
          <w:b/>
          <w:sz w:val="24"/>
          <w:szCs w:val="24"/>
        </w:rPr>
        <w:t xml:space="preserve">ОЗЕРСКИЙ </w:t>
      </w:r>
      <w:r w:rsidR="00A86A29" w:rsidRPr="004F42D7">
        <w:rPr>
          <w:rFonts w:ascii="Times New Roman" w:hAnsi="Times New Roman"/>
          <w:b/>
          <w:sz w:val="24"/>
          <w:szCs w:val="24"/>
        </w:rPr>
        <w:t>СЕЛЬСОВЕТ</w:t>
      </w:r>
    </w:p>
    <w:p w:rsidR="00A86A29" w:rsidRPr="004F42D7" w:rsidRDefault="00A86A29" w:rsidP="00A86A29">
      <w:pPr>
        <w:pStyle w:val="a4"/>
        <w:jc w:val="center"/>
        <w:rPr>
          <w:rFonts w:ascii="Times New Roman" w:hAnsi="Times New Roman"/>
          <w:b/>
          <w:sz w:val="24"/>
          <w:szCs w:val="24"/>
        </w:rPr>
      </w:pPr>
      <w:r w:rsidRPr="004F42D7">
        <w:rPr>
          <w:rFonts w:ascii="Times New Roman" w:hAnsi="Times New Roman"/>
          <w:b/>
          <w:sz w:val="24"/>
          <w:szCs w:val="24"/>
        </w:rPr>
        <w:t>ИЛЕКСКОГО РАЙОНА</w:t>
      </w:r>
    </w:p>
    <w:p w:rsidR="00A86A29" w:rsidRPr="004F42D7" w:rsidRDefault="00A86A29" w:rsidP="00A86A29">
      <w:pPr>
        <w:pStyle w:val="a4"/>
        <w:jc w:val="center"/>
        <w:rPr>
          <w:rFonts w:ascii="Times New Roman" w:hAnsi="Times New Roman"/>
          <w:b/>
          <w:sz w:val="24"/>
          <w:szCs w:val="24"/>
        </w:rPr>
      </w:pPr>
      <w:r w:rsidRPr="004F42D7">
        <w:rPr>
          <w:rFonts w:ascii="Times New Roman" w:hAnsi="Times New Roman"/>
          <w:b/>
          <w:sz w:val="24"/>
          <w:szCs w:val="24"/>
        </w:rPr>
        <w:t>ОРЕНБУРГСКОЙ ОБЛАСТИ</w:t>
      </w:r>
    </w:p>
    <w:p w:rsidR="00A86A29" w:rsidRPr="004F42D7" w:rsidRDefault="00A86A29" w:rsidP="00A86A29">
      <w:pPr>
        <w:pStyle w:val="a4"/>
        <w:jc w:val="center"/>
        <w:rPr>
          <w:rFonts w:ascii="Times New Roman" w:hAnsi="Times New Roman"/>
          <w:b/>
          <w:sz w:val="24"/>
          <w:szCs w:val="24"/>
        </w:rPr>
      </w:pPr>
      <w:r w:rsidRPr="004F42D7">
        <w:rPr>
          <w:rFonts w:ascii="Times New Roman" w:hAnsi="Times New Roman"/>
          <w:b/>
          <w:sz w:val="24"/>
          <w:szCs w:val="24"/>
        </w:rPr>
        <w:t>ТРЕТЬЕГО СОЗЫВА</w:t>
      </w:r>
    </w:p>
    <w:p w:rsidR="00A86A29" w:rsidRPr="00796B16" w:rsidRDefault="00A86A29" w:rsidP="00A86A29">
      <w:pPr>
        <w:pStyle w:val="a4"/>
        <w:jc w:val="center"/>
        <w:rPr>
          <w:rFonts w:ascii="Times New Roman" w:hAnsi="Times New Roman"/>
          <w:b/>
          <w:sz w:val="32"/>
          <w:szCs w:val="32"/>
        </w:rPr>
      </w:pPr>
    </w:p>
    <w:p w:rsidR="00A86A29" w:rsidRDefault="00A86A29" w:rsidP="00A86A29">
      <w:pPr>
        <w:pStyle w:val="a4"/>
        <w:jc w:val="center"/>
        <w:rPr>
          <w:rFonts w:ascii="Times New Roman" w:hAnsi="Times New Roman"/>
          <w:b/>
          <w:sz w:val="24"/>
          <w:szCs w:val="24"/>
        </w:rPr>
      </w:pPr>
      <w:r w:rsidRPr="004F42D7">
        <w:rPr>
          <w:rFonts w:ascii="Times New Roman" w:hAnsi="Times New Roman"/>
          <w:b/>
          <w:sz w:val="24"/>
          <w:szCs w:val="24"/>
        </w:rPr>
        <w:t>РЕШЕНИЕ</w:t>
      </w:r>
    </w:p>
    <w:p w:rsidR="004F42D7" w:rsidRPr="004F42D7" w:rsidRDefault="004F42D7" w:rsidP="00A86A29">
      <w:pPr>
        <w:pStyle w:val="a4"/>
        <w:jc w:val="center"/>
        <w:rPr>
          <w:rFonts w:ascii="Times New Roman" w:hAnsi="Times New Roman"/>
          <w:b/>
          <w:sz w:val="24"/>
          <w:szCs w:val="24"/>
        </w:rPr>
      </w:pPr>
    </w:p>
    <w:p w:rsidR="00512AD5" w:rsidRPr="00211B9A" w:rsidRDefault="00A86A29" w:rsidP="00512AD5">
      <w:pPr>
        <w:rPr>
          <w:b/>
          <w:sz w:val="28"/>
          <w:szCs w:val="28"/>
        </w:rPr>
      </w:pPr>
      <w:r w:rsidRPr="00211B9A">
        <w:rPr>
          <w:b/>
          <w:szCs w:val="28"/>
        </w:rPr>
        <w:t xml:space="preserve">от </w:t>
      </w:r>
      <w:r w:rsidR="00211B9A" w:rsidRPr="00211B9A">
        <w:rPr>
          <w:b/>
          <w:szCs w:val="28"/>
        </w:rPr>
        <w:t>29.06.</w:t>
      </w:r>
      <w:r w:rsidRPr="00211B9A">
        <w:rPr>
          <w:b/>
          <w:szCs w:val="28"/>
        </w:rPr>
        <w:t>2018 г.</w:t>
      </w:r>
      <w:r w:rsidRPr="00211B9A">
        <w:rPr>
          <w:b/>
          <w:color w:val="FF0000"/>
          <w:szCs w:val="28"/>
        </w:rPr>
        <w:tab/>
      </w:r>
      <w:r w:rsidRPr="00211B9A">
        <w:rPr>
          <w:b/>
          <w:szCs w:val="28"/>
        </w:rPr>
        <w:tab/>
      </w:r>
      <w:r w:rsidRPr="00211B9A">
        <w:rPr>
          <w:b/>
          <w:szCs w:val="28"/>
        </w:rPr>
        <w:tab/>
      </w:r>
      <w:r w:rsidR="00512AD5" w:rsidRPr="00211B9A">
        <w:rPr>
          <w:b/>
          <w:szCs w:val="28"/>
        </w:rPr>
        <w:t xml:space="preserve">         </w:t>
      </w:r>
      <w:r w:rsidR="00512AD5" w:rsidRPr="00211B9A">
        <w:rPr>
          <w:b/>
          <w:sz w:val="28"/>
          <w:szCs w:val="28"/>
        </w:rPr>
        <w:t>с</w:t>
      </w:r>
      <w:proofErr w:type="gramStart"/>
      <w:r w:rsidR="00512AD5" w:rsidRPr="00211B9A">
        <w:rPr>
          <w:b/>
          <w:sz w:val="28"/>
          <w:szCs w:val="28"/>
        </w:rPr>
        <w:t>.О</w:t>
      </w:r>
      <w:proofErr w:type="gramEnd"/>
      <w:r w:rsidR="00512AD5" w:rsidRPr="00211B9A">
        <w:rPr>
          <w:b/>
          <w:sz w:val="28"/>
          <w:szCs w:val="28"/>
        </w:rPr>
        <w:t xml:space="preserve">зерки                                                </w:t>
      </w:r>
      <w:r w:rsidR="00512AD5" w:rsidRPr="00211B9A">
        <w:rPr>
          <w:b/>
          <w:szCs w:val="28"/>
        </w:rPr>
        <w:t xml:space="preserve"> №</w:t>
      </w:r>
      <w:r w:rsidR="00211B9A" w:rsidRPr="00211B9A">
        <w:rPr>
          <w:b/>
          <w:szCs w:val="28"/>
        </w:rPr>
        <w:t xml:space="preserve"> 108</w:t>
      </w:r>
    </w:p>
    <w:p w:rsidR="00A86A29" w:rsidRPr="00796B16" w:rsidRDefault="00A86A29" w:rsidP="00A86A29">
      <w:pPr>
        <w:pStyle w:val="7"/>
        <w:rPr>
          <w:szCs w:val="28"/>
        </w:rPr>
      </w:pPr>
      <w:r w:rsidRPr="00796B16">
        <w:rPr>
          <w:szCs w:val="28"/>
        </w:rPr>
        <w:tab/>
      </w:r>
      <w:r w:rsidRPr="00796B16">
        <w:rPr>
          <w:szCs w:val="28"/>
        </w:rPr>
        <w:tab/>
      </w:r>
      <w:r w:rsidRPr="00796B16">
        <w:rPr>
          <w:szCs w:val="28"/>
        </w:rPr>
        <w:tab/>
      </w:r>
      <w:r w:rsidRPr="00796B16">
        <w:rPr>
          <w:szCs w:val="28"/>
        </w:rPr>
        <w:tab/>
      </w:r>
      <w:r w:rsidRPr="00796B16">
        <w:rPr>
          <w:szCs w:val="28"/>
        </w:rPr>
        <w:tab/>
        <w:t xml:space="preserve"> </w:t>
      </w:r>
    </w:p>
    <w:p w:rsidR="00A86A29" w:rsidRPr="00796B16" w:rsidRDefault="00A86A29" w:rsidP="00A86A29">
      <w:pPr>
        <w:jc w:val="center"/>
        <w:rPr>
          <w:b/>
          <w:sz w:val="28"/>
          <w:szCs w:val="28"/>
        </w:rPr>
      </w:pPr>
      <w:r w:rsidRPr="00796B16">
        <w:rPr>
          <w:b/>
          <w:sz w:val="28"/>
          <w:szCs w:val="28"/>
        </w:rPr>
        <w:t>О</w:t>
      </w:r>
      <w:r w:rsidRPr="00CF5C05">
        <w:rPr>
          <w:b/>
          <w:sz w:val="28"/>
          <w:szCs w:val="28"/>
        </w:rPr>
        <w:t xml:space="preserve">б утверждении Положения  о порядке организации и проведения публичных слушаний, общественных обсуждений </w:t>
      </w:r>
      <w:r>
        <w:rPr>
          <w:b/>
          <w:sz w:val="28"/>
          <w:szCs w:val="28"/>
        </w:rPr>
        <w:t xml:space="preserve">на территории </w:t>
      </w:r>
      <w:r w:rsidR="00512AD5">
        <w:rPr>
          <w:b/>
          <w:sz w:val="28"/>
          <w:szCs w:val="28"/>
        </w:rPr>
        <w:t xml:space="preserve">Озерского </w:t>
      </w:r>
      <w:r>
        <w:rPr>
          <w:b/>
          <w:sz w:val="28"/>
          <w:szCs w:val="28"/>
        </w:rPr>
        <w:t xml:space="preserve">сельсовета </w:t>
      </w:r>
      <w:proofErr w:type="spellStart"/>
      <w:r>
        <w:rPr>
          <w:b/>
          <w:sz w:val="28"/>
          <w:szCs w:val="28"/>
        </w:rPr>
        <w:t>Илекского</w:t>
      </w:r>
      <w:proofErr w:type="spellEnd"/>
      <w:r>
        <w:rPr>
          <w:b/>
          <w:sz w:val="28"/>
          <w:szCs w:val="28"/>
        </w:rPr>
        <w:t xml:space="preserve"> района Оренбургской области</w:t>
      </w:r>
    </w:p>
    <w:p w:rsidR="00A86A29" w:rsidRDefault="00A86A29" w:rsidP="00A86A29">
      <w:pPr>
        <w:ind w:firstLine="639"/>
        <w:jc w:val="both"/>
        <w:rPr>
          <w:sz w:val="28"/>
          <w:szCs w:val="28"/>
        </w:rPr>
      </w:pPr>
    </w:p>
    <w:p w:rsidR="00A86A29" w:rsidRPr="00796B16" w:rsidRDefault="00A86A29" w:rsidP="00A86A29">
      <w:pPr>
        <w:ind w:firstLine="639"/>
        <w:jc w:val="both"/>
        <w:rPr>
          <w:sz w:val="28"/>
          <w:szCs w:val="28"/>
        </w:rPr>
      </w:pPr>
      <w:r w:rsidRPr="00796B16">
        <w:rPr>
          <w:sz w:val="28"/>
          <w:szCs w:val="28"/>
        </w:rPr>
        <w:t xml:space="preserve">В соответствии Федеральным законом от 06.10.2003 г. №131-ФЗ «Об общих принципах организации местного самоуправления в Российской Федерации», Уставом муниципального образования </w:t>
      </w:r>
      <w:r w:rsidR="00023EE3">
        <w:rPr>
          <w:sz w:val="28"/>
          <w:szCs w:val="28"/>
        </w:rPr>
        <w:t xml:space="preserve">Озерский </w:t>
      </w:r>
      <w:r w:rsidR="00B16976">
        <w:rPr>
          <w:sz w:val="28"/>
          <w:szCs w:val="28"/>
        </w:rPr>
        <w:t xml:space="preserve">сельсовет </w:t>
      </w:r>
      <w:proofErr w:type="spellStart"/>
      <w:r w:rsidRPr="00796B16">
        <w:rPr>
          <w:sz w:val="28"/>
          <w:szCs w:val="28"/>
        </w:rPr>
        <w:t>Илекского</w:t>
      </w:r>
      <w:proofErr w:type="spellEnd"/>
      <w:r w:rsidRPr="00796B16">
        <w:rPr>
          <w:sz w:val="28"/>
          <w:szCs w:val="28"/>
        </w:rPr>
        <w:t xml:space="preserve"> района Оренбургской области,</w:t>
      </w:r>
    </w:p>
    <w:p w:rsidR="00A86A29" w:rsidRPr="00796B16" w:rsidRDefault="00A86A29" w:rsidP="00A86A29">
      <w:pPr>
        <w:ind w:firstLine="639"/>
        <w:jc w:val="center"/>
        <w:rPr>
          <w:sz w:val="28"/>
          <w:szCs w:val="28"/>
        </w:rPr>
      </w:pPr>
      <w:r w:rsidRPr="00796B16">
        <w:rPr>
          <w:sz w:val="28"/>
          <w:szCs w:val="28"/>
        </w:rPr>
        <w:t>Совет депутатов</w:t>
      </w:r>
    </w:p>
    <w:p w:rsidR="00A86A29" w:rsidRPr="00796B16" w:rsidRDefault="00A86A29" w:rsidP="00A86A29">
      <w:pPr>
        <w:ind w:firstLine="639"/>
        <w:jc w:val="both"/>
        <w:rPr>
          <w:sz w:val="28"/>
          <w:szCs w:val="28"/>
        </w:rPr>
      </w:pPr>
      <w:r w:rsidRPr="00796B16">
        <w:rPr>
          <w:sz w:val="28"/>
          <w:szCs w:val="28"/>
        </w:rPr>
        <w:t xml:space="preserve">                                                      решил:</w:t>
      </w:r>
    </w:p>
    <w:p w:rsidR="00A86A29" w:rsidRDefault="00023EE3" w:rsidP="00A86A29">
      <w:pPr>
        <w:jc w:val="both"/>
        <w:rPr>
          <w:sz w:val="28"/>
          <w:szCs w:val="28"/>
        </w:rPr>
      </w:pPr>
      <w:r>
        <w:rPr>
          <w:sz w:val="28"/>
          <w:szCs w:val="28"/>
        </w:rPr>
        <w:t xml:space="preserve">           </w:t>
      </w:r>
      <w:r w:rsidR="00A86A29">
        <w:rPr>
          <w:sz w:val="28"/>
          <w:szCs w:val="28"/>
        </w:rPr>
        <w:t xml:space="preserve">1. </w:t>
      </w:r>
      <w:r w:rsidR="00A86A29" w:rsidRPr="00CF5C05">
        <w:rPr>
          <w:sz w:val="28"/>
          <w:szCs w:val="28"/>
        </w:rPr>
        <w:t xml:space="preserve">Утвердить </w:t>
      </w:r>
      <w:r w:rsidR="00A86A29">
        <w:rPr>
          <w:sz w:val="28"/>
          <w:szCs w:val="28"/>
        </w:rPr>
        <w:t xml:space="preserve">прилагаемое </w:t>
      </w:r>
      <w:r w:rsidR="00A86A29" w:rsidRPr="00CF5C05">
        <w:rPr>
          <w:sz w:val="28"/>
          <w:szCs w:val="28"/>
        </w:rPr>
        <w:t xml:space="preserve">Положение «О порядке организации и проведения публичных слушаний, общественных обсуждений на территории </w:t>
      </w:r>
      <w:r>
        <w:rPr>
          <w:sz w:val="28"/>
          <w:szCs w:val="28"/>
        </w:rPr>
        <w:t xml:space="preserve">Озерского </w:t>
      </w:r>
      <w:r w:rsidR="00A86A29" w:rsidRPr="00CF5C05">
        <w:rPr>
          <w:sz w:val="28"/>
          <w:szCs w:val="28"/>
        </w:rPr>
        <w:t xml:space="preserve">сельсовета </w:t>
      </w:r>
      <w:proofErr w:type="spellStart"/>
      <w:r w:rsidR="00A86A29" w:rsidRPr="00CF5C05">
        <w:rPr>
          <w:sz w:val="28"/>
          <w:szCs w:val="28"/>
        </w:rPr>
        <w:t>Илекского</w:t>
      </w:r>
      <w:proofErr w:type="spellEnd"/>
      <w:r w:rsidR="00A86A29" w:rsidRPr="00CF5C05">
        <w:rPr>
          <w:sz w:val="28"/>
          <w:szCs w:val="28"/>
        </w:rPr>
        <w:t xml:space="preserve"> района Оренбургской области</w:t>
      </w:r>
      <w:r w:rsidR="00A86A29">
        <w:rPr>
          <w:sz w:val="28"/>
          <w:szCs w:val="28"/>
        </w:rPr>
        <w:t>.</w:t>
      </w:r>
    </w:p>
    <w:p w:rsidR="00023EE3" w:rsidRDefault="00A86A29" w:rsidP="00A86A29">
      <w:pPr>
        <w:ind w:firstLine="781"/>
        <w:jc w:val="both"/>
        <w:rPr>
          <w:sz w:val="28"/>
          <w:szCs w:val="28"/>
        </w:rPr>
      </w:pPr>
      <w:r>
        <w:rPr>
          <w:sz w:val="28"/>
          <w:szCs w:val="28"/>
        </w:rPr>
        <w:t xml:space="preserve">2. </w:t>
      </w:r>
      <w:r w:rsidRPr="00CF5C05">
        <w:rPr>
          <w:sz w:val="28"/>
          <w:szCs w:val="28"/>
        </w:rPr>
        <w:t xml:space="preserve">Признать </w:t>
      </w:r>
      <w:r w:rsidR="00023EE3">
        <w:rPr>
          <w:sz w:val="28"/>
          <w:szCs w:val="28"/>
        </w:rPr>
        <w:t xml:space="preserve">утратившими силу </w:t>
      </w:r>
      <w:r>
        <w:rPr>
          <w:sz w:val="28"/>
          <w:szCs w:val="28"/>
        </w:rPr>
        <w:t>р</w:t>
      </w:r>
      <w:r w:rsidRPr="00CF5C05">
        <w:rPr>
          <w:sz w:val="28"/>
          <w:szCs w:val="28"/>
        </w:rPr>
        <w:t>ешени</w:t>
      </w:r>
      <w:r w:rsidR="00023EE3">
        <w:rPr>
          <w:sz w:val="28"/>
          <w:szCs w:val="28"/>
        </w:rPr>
        <w:t>я</w:t>
      </w:r>
      <w:r w:rsidRPr="00CF5C05">
        <w:rPr>
          <w:sz w:val="28"/>
          <w:szCs w:val="28"/>
        </w:rPr>
        <w:t xml:space="preserve"> </w:t>
      </w:r>
      <w:r>
        <w:rPr>
          <w:sz w:val="28"/>
          <w:szCs w:val="28"/>
        </w:rPr>
        <w:t xml:space="preserve">Совета депутатов </w:t>
      </w:r>
      <w:r w:rsidR="00023EE3">
        <w:rPr>
          <w:sz w:val="28"/>
          <w:szCs w:val="28"/>
        </w:rPr>
        <w:t xml:space="preserve">Озерского </w:t>
      </w:r>
      <w:r>
        <w:rPr>
          <w:sz w:val="28"/>
          <w:szCs w:val="28"/>
        </w:rPr>
        <w:t xml:space="preserve">сельсовета </w:t>
      </w:r>
      <w:proofErr w:type="spellStart"/>
      <w:r>
        <w:rPr>
          <w:sz w:val="28"/>
          <w:szCs w:val="28"/>
        </w:rPr>
        <w:t>Илекского</w:t>
      </w:r>
      <w:proofErr w:type="spellEnd"/>
      <w:r>
        <w:rPr>
          <w:sz w:val="28"/>
          <w:szCs w:val="28"/>
        </w:rPr>
        <w:t xml:space="preserve"> района</w:t>
      </w:r>
      <w:r w:rsidR="00023EE3">
        <w:rPr>
          <w:sz w:val="28"/>
          <w:szCs w:val="28"/>
        </w:rPr>
        <w:t>:</w:t>
      </w:r>
    </w:p>
    <w:p w:rsidR="00A86A29" w:rsidRDefault="00023EE3" w:rsidP="00A86A29">
      <w:pPr>
        <w:ind w:firstLine="781"/>
        <w:jc w:val="both"/>
        <w:rPr>
          <w:sz w:val="28"/>
          <w:szCs w:val="28"/>
        </w:rPr>
      </w:pPr>
      <w:r>
        <w:rPr>
          <w:sz w:val="28"/>
          <w:szCs w:val="28"/>
        </w:rPr>
        <w:t>2.1.</w:t>
      </w:r>
      <w:r w:rsidR="00A86A29">
        <w:rPr>
          <w:sz w:val="28"/>
          <w:szCs w:val="28"/>
        </w:rPr>
        <w:t xml:space="preserve"> от </w:t>
      </w:r>
      <w:r>
        <w:rPr>
          <w:sz w:val="28"/>
          <w:szCs w:val="28"/>
        </w:rPr>
        <w:t xml:space="preserve">30.12.2005 </w:t>
      </w:r>
      <w:r w:rsidR="00B16976">
        <w:rPr>
          <w:sz w:val="28"/>
          <w:szCs w:val="28"/>
        </w:rPr>
        <w:t>г. №</w:t>
      </w:r>
      <w:r>
        <w:rPr>
          <w:sz w:val="28"/>
          <w:szCs w:val="28"/>
        </w:rPr>
        <w:t xml:space="preserve">11/1 </w:t>
      </w:r>
      <w:r w:rsidR="00A86A29">
        <w:rPr>
          <w:sz w:val="28"/>
          <w:szCs w:val="28"/>
        </w:rPr>
        <w:t xml:space="preserve">«Об утверждении положения о публичных слушаниях в муниципальном образовании </w:t>
      </w:r>
      <w:r>
        <w:rPr>
          <w:sz w:val="28"/>
          <w:szCs w:val="28"/>
        </w:rPr>
        <w:t xml:space="preserve">Озерский </w:t>
      </w:r>
      <w:r w:rsidR="00A86A29">
        <w:rPr>
          <w:sz w:val="28"/>
          <w:szCs w:val="28"/>
        </w:rPr>
        <w:t xml:space="preserve">сельсовет </w:t>
      </w:r>
      <w:proofErr w:type="spellStart"/>
      <w:r w:rsidR="00A86A29">
        <w:rPr>
          <w:sz w:val="28"/>
          <w:szCs w:val="28"/>
        </w:rPr>
        <w:t>Илекского</w:t>
      </w:r>
      <w:proofErr w:type="spellEnd"/>
      <w:r w:rsidR="00A86A29">
        <w:rPr>
          <w:sz w:val="28"/>
          <w:szCs w:val="28"/>
        </w:rPr>
        <w:t xml:space="preserve"> района Оренбургской области»</w:t>
      </w:r>
      <w:r>
        <w:rPr>
          <w:sz w:val="28"/>
          <w:szCs w:val="28"/>
        </w:rPr>
        <w:t>;</w:t>
      </w:r>
    </w:p>
    <w:p w:rsidR="00023EE3" w:rsidRDefault="00023EE3" w:rsidP="00A86A29">
      <w:pPr>
        <w:ind w:firstLine="781"/>
        <w:jc w:val="both"/>
        <w:rPr>
          <w:sz w:val="28"/>
          <w:szCs w:val="28"/>
        </w:rPr>
      </w:pPr>
      <w:r>
        <w:rPr>
          <w:sz w:val="28"/>
          <w:szCs w:val="28"/>
        </w:rPr>
        <w:t xml:space="preserve">2.2. от </w:t>
      </w:r>
      <w:r w:rsidR="00211B9A">
        <w:rPr>
          <w:sz w:val="28"/>
          <w:szCs w:val="28"/>
        </w:rPr>
        <w:t xml:space="preserve">11.04.2012 г. № 63 «О внесении изменений в Положение о публичных слушаниях в муниципальном образовании Озерский сельсовет </w:t>
      </w:r>
      <w:proofErr w:type="spellStart"/>
      <w:r w:rsidR="00211B9A">
        <w:rPr>
          <w:sz w:val="28"/>
          <w:szCs w:val="28"/>
        </w:rPr>
        <w:t>Илекского</w:t>
      </w:r>
      <w:proofErr w:type="spellEnd"/>
      <w:r w:rsidR="00211B9A">
        <w:rPr>
          <w:sz w:val="28"/>
          <w:szCs w:val="28"/>
        </w:rPr>
        <w:t xml:space="preserve"> района от 30.12.2005 г. № 11/1».</w:t>
      </w:r>
    </w:p>
    <w:p w:rsidR="00A86A29" w:rsidRDefault="00A86A29" w:rsidP="00A86A29">
      <w:pPr>
        <w:ind w:firstLine="781"/>
        <w:jc w:val="both"/>
        <w:rPr>
          <w:sz w:val="28"/>
          <w:szCs w:val="28"/>
        </w:rPr>
      </w:pPr>
      <w:r w:rsidRPr="00CF5C05">
        <w:rPr>
          <w:sz w:val="28"/>
          <w:szCs w:val="28"/>
        </w:rPr>
        <w:t xml:space="preserve">3. </w:t>
      </w:r>
      <w:r>
        <w:rPr>
          <w:sz w:val="28"/>
          <w:szCs w:val="28"/>
        </w:rPr>
        <w:t>Р</w:t>
      </w:r>
      <w:r w:rsidRPr="00CF5C05">
        <w:rPr>
          <w:sz w:val="28"/>
          <w:szCs w:val="28"/>
        </w:rPr>
        <w:t xml:space="preserve">ешение вступает в силу после официального опубликования </w:t>
      </w:r>
      <w:r>
        <w:rPr>
          <w:sz w:val="28"/>
          <w:szCs w:val="28"/>
        </w:rPr>
        <w:t>и</w:t>
      </w:r>
      <w:r w:rsidRPr="00CF5C05">
        <w:rPr>
          <w:sz w:val="28"/>
          <w:szCs w:val="28"/>
        </w:rPr>
        <w:t xml:space="preserve"> подлежит размещению на официальном сайте </w:t>
      </w:r>
      <w:r>
        <w:rPr>
          <w:sz w:val="28"/>
          <w:szCs w:val="28"/>
        </w:rPr>
        <w:t>администрации сельсовета в сети «Интернет».</w:t>
      </w:r>
    </w:p>
    <w:p w:rsidR="00A86A29" w:rsidRDefault="00A86A29" w:rsidP="00A86A29">
      <w:pPr>
        <w:ind w:firstLine="781"/>
        <w:jc w:val="both"/>
        <w:rPr>
          <w:sz w:val="28"/>
          <w:szCs w:val="28"/>
        </w:rPr>
      </w:pPr>
    </w:p>
    <w:p w:rsidR="00A86A29" w:rsidRDefault="00A86A29" w:rsidP="00A86A29">
      <w:pPr>
        <w:ind w:firstLine="781"/>
        <w:jc w:val="both"/>
        <w:rPr>
          <w:sz w:val="28"/>
          <w:szCs w:val="28"/>
        </w:rPr>
      </w:pPr>
    </w:p>
    <w:p w:rsidR="00A86A29" w:rsidRDefault="00A86A29" w:rsidP="00211B9A">
      <w:pPr>
        <w:jc w:val="both"/>
        <w:rPr>
          <w:sz w:val="28"/>
          <w:szCs w:val="28"/>
        </w:rPr>
      </w:pPr>
      <w:r>
        <w:rPr>
          <w:sz w:val="28"/>
          <w:szCs w:val="28"/>
        </w:rPr>
        <w:t>Глава муниципального образования</w:t>
      </w:r>
      <w:r w:rsidR="00211B9A">
        <w:rPr>
          <w:sz w:val="28"/>
          <w:szCs w:val="28"/>
        </w:rPr>
        <w:t xml:space="preserve">                                               </w:t>
      </w:r>
      <w:proofErr w:type="spellStart"/>
      <w:r w:rsidR="00211B9A">
        <w:rPr>
          <w:sz w:val="28"/>
          <w:szCs w:val="28"/>
        </w:rPr>
        <w:t>М.Р.Исмакова</w:t>
      </w:r>
      <w:proofErr w:type="spellEnd"/>
    </w:p>
    <w:p w:rsidR="00A86A29" w:rsidRDefault="00A86A29" w:rsidP="00A86A29">
      <w:pPr>
        <w:ind w:firstLine="781"/>
        <w:jc w:val="both"/>
        <w:rPr>
          <w:sz w:val="28"/>
          <w:szCs w:val="28"/>
        </w:rPr>
      </w:pPr>
    </w:p>
    <w:p w:rsidR="00A86A29" w:rsidRDefault="00A86A29" w:rsidP="00A86A29">
      <w:pPr>
        <w:ind w:firstLine="781"/>
        <w:jc w:val="both"/>
        <w:rPr>
          <w:sz w:val="28"/>
          <w:szCs w:val="28"/>
        </w:rPr>
      </w:pPr>
    </w:p>
    <w:p w:rsidR="00A86A29" w:rsidRDefault="00A86A29" w:rsidP="00A86A29">
      <w:pPr>
        <w:ind w:firstLine="781"/>
        <w:jc w:val="both"/>
        <w:rPr>
          <w:sz w:val="28"/>
          <w:szCs w:val="28"/>
        </w:rPr>
      </w:pPr>
    </w:p>
    <w:p w:rsidR="00A86A29" w:rsidRDefault="00A86A29" w:rsidP="00A86A29">
      <w:pPr>
        <w:ind w:firstLine="781"/>
        <w:jc w:val="both"/>
        <w:rPr>
          <w:sz w:val="28"/>
          <w:szCs w:val="28"/>
        </w:rPr>
      </w:pPr>
    </w:p>
    <w:p w:rsidR="00211B9A" w:rsidRDefault="00211B9A" w:rsidP="00211B9A">
      <w:pPr>
        <w:widowControl w:val="0"/>
        <w:autoSpaceDE w:val="0"/>
        <w:autoSpaceDN w:val="0"/>
        <w:adjustRightInd w:val="0"/>
      </w:pPr>
    </w:p>
    <w:p w:rsidR="00211B9A" w:rsidRDefault="00211B9A" w:rsidP="00211B9A">
      <w:pPr>
        <w:widowControl w:val="0"/>
        <w:autoSpaceDE w:val="0"/>
        <w:autoSpaceDN w:val="0"/>
        <w:adjustRightInd w:val="0"/>
      </w:pPr>
    </w:p>
    <w:p w:rsidR="00211B9A" w:rsidRDefault="00211B9A" w:rsidP="00211B9A">
      <w:pPr>
        <w:widowControl w:val="0"/>
        <w:autoSpaceDE w:val="0"/>
        <w:autoSpaceDN w:val="0"/>
        <w:adjustRightInd w:val="0"/>
      </w:pPr>
    </w:p>
    <w:p w:rsidR="00A86A29" w:rsidRPr="00211B9A" w:rsidRDefault="00A86A29" w:rsidP="00211B9A">
      <w:pPr>
        <w:widowControl w:val="0"/>
        <w:autoSpaceDE w:val="0"/>
        <w:autoSpaceDN w:val="0"/>
        <w:adjustRightInd w:val="0"/>
      </w:pPr>
      <w:r w:rsidRPr="00211B9A">
        <w:t xml:space="preserve">Разослано: прокурору района, в </w:t>
      </w:r>
      <w:r w:rsidR="00211B9A">
        <w:t>газету «</w:t>
      </w:r>
      <w:r w:rsidRPr="00211B9A">
        <w:t>Вестник</w:t>
      </w:r>
      <w:r w:rsidR="00211B9A">
        <w:t xml:space="preserve"> Озерского</w:t>
      </w:r>
      <w:r w:rsidRPr="00211B9A">
        <w:t xml:space="preserve"> сельсовета</w:t>
      </w:r>
      <w:r w:rsidR="00211B9A">
        <w:t>»</w:t>
      </w:r>
      <w:r w:rsidRPr="00211B9A">
        <w:t>, на сайт, в дело.</w:t>
      </w:r>
    </w:p>
    <w:p w:rsidR="00A86A29" w:rsidRPr="00B57AE4" w:rsidRDefault="00211B9A" w:rsidP="00211B9A">
      <w:pPr>
        <w:pStyle w:val="a3"/>
        <w:widowControl w:val="0"/>
        <w:autoSpaceDE w:val="0"/>
        <w:autoSpaceDN w:val="0"/>
        <w:adjustRightInd w:val="0"/>
        <w:ind w:left="0" w:firstLine="639"/>
        <w:jc w:val="center"/>
        <w:rPr>
          <w:sz w:val="28"/>
          <w:szCs w:val="28"/>
        </w:rPr>
      </w:pPr>
      <w:bookmarkStart w:id="0" w:name="_GoBack"/>
      <w:bookmarkEnd w:id="0"/>
      <w:r>
        <w:rPr>
          <w:sz w:val="28"/>
          <w:szCs w:val="28"/>
        </w:rPr>
        <w:lastRenderedPageBreak/>
        <w:t xml:space="preserve">                                             </w:t>
      </w:r>
      <w:r w:rsidR="00A86A29" w:rsidRPr="00B57AE4">
        <w:rPr>
          <w:sz w:val="28"/>
          <w:szCs w:val="28"/>
        </w:rPr>
        <w:t>Приложение</w:t>
      </w:r>
    </w:p>
    <w:p w:rsidR="00A86A29" w:rsidRPr="00B57AE4" w:rsidRDefault="00211B9A" w:rsidP="00211B9A">
      <w:pPr>
        <w:pStyle w:val="a3"/>
        <w:widowControl w:val="0"/>
        <w:autoSpaceDE w:val="0"/>
        <w:autoSpaceDN w:val="0"/>
        <w:adjustRightInd w:val="0"/>
        <w:ind w:left="0" w:firstLine="639"/>
        <w:jc w:val="center"/>
        <w:rPr>
          <w:sz w:val="28"/>
          <w:szCs w:val="28"/>
        </w:rPr>
      </w:pPr>
      <w:r>
        <w:rPr>
          <w:sz w:val="28"/>
          <w:szCs w:val="28"/>
        </w:rPr>
        <w:t xml:space="preserve">                                                                         </w:t>
      </w:r>
      <w:r w:rsidR="00A86A29" w:rsidRPr="00B57AE4">
        <w:rPr>
          <w:sz w:val="28"/>
          <w:szCs w:val="28"/>
        </w:rPr>
        <w:t xml:space="preserve">к </w:t>
      </w:r>
      <w:r w:rsidR="00A86A29">
        <w:rPr>
          <w:sz w:val="28"/>
          <w:szCs w:val="28"/>
        </w:rPr>
        <w:t>р</w:t>
      </w:r>
      <w:r w:rsidR="00A86A29" w:rsidRPr="00B57AE4">
        <w:rPr>
          <w:sz w:val="28"/>
          <w:szCs w:val="28"/>
        </w:rPr>
        <w:t xml:space="preserve">ешению </w:t>
      </w:r>
      <w:r w:rsidR="00A86A29">
        <w:rPr>
          <w:sz w:val="28"/>
          <w:szCs w:val="28"/>
        </w:rPr>
        <w:t>Совета депутатов</w:t>
      </w:r>
    </w:p>
    <w:p w:rsidR="00A86A29" w:rsidRPr="00B57AE4" w:rsidRDefault="00211B9A" w:rsidP="00211B9A">
      <w:pPr>
        <w:pStyle w:val="a3"/>
        <w:widowControl w:val="0"/>
        <w:autoSpaceDE w:val="0"/>
        <w:autoSpaceDN w:val="0"/>
        <w:adjustRightInd w:val="0"/>
        <w:ind w:left="0" w:firstLine="639"/>
        <w:jc w:val="center"/>
        <w:rPr>
          <w:sz w:val="28"/>
          <w:szCs w:val="28"/>
        </w:rPr>
      </w:pPr>
      <w:r>
        <w:rPr>
          <w:sz w:val="28"/>
          <w:szCs w:val="28"/>
        </w:rPr>
        <w:t xml:space="preserve">                                                                   </w:t>
      </w:r>
      <w:r w:rsidR="00A86A29">
        <w:rPr>
          <w:sz w:val="28"/>
          <w:szCs w:val="28"/>
        </w:rPr>
        <w:t>от</w:t>
      </w:r>
      <w:r>
        <w:rPr>
          <w:sz w:val="28"/>
          <w:szCs w:val="28"/>
        </w:rPr>
        <w:t xml:space="preserve"> 29.06.2018</w:t>
      </w:r>
      <w:r w:rsidR="00A86A29" w:rsidRPr="00B57AE4">
        <w:rPr>
          <w:sz w:val="28"/>
          <w:szCs w:val="28"/>
        </w:rPr>
        <w:t xml:space="preserve">  года</w:t>
      </w:r>
      <w:r w:rsidR="00A86A29">
        <w:rPr>
          <w:sz w:val="28"/>
          <w:szCs w:val="28"/>
        </w:rPr>
        <w:t xml:space="preserve"> №</w:t>
      </w:r>
      <w:r>
        <w:rPr>
          <w:sz w:val="28"/>
          <w:szCs w:val="28"/>
        </w:rPr>
        <w:t xml:space="preserve"> 108</w:t>
      </w:r>
    </w:p>
    <w:p w:rsidR="00A86A29" w:rsidRDefault="00A86A29" w:rsidP="00A86A29">
      <w:pPr>
        <w:pStyle w:val="a3"/>
        <w:widowControl w:val="0"/>
        <w:autoSpaceDE w:val="0"/>
        <w:autoSpaceDN w:val="0"/>
        <w:adjustRightInd w:val="0"/>
        <w:ind w:left="0" w:firstLine="639"/>
        <w:rPr>
          <w:sz w:val="28"/>
          <w:szCs w:val="28"/>
        </w:rPr>
      </w:pPr>
    </w:p>
    <w:p w:rsidR="00A86A29" w:rsidRDefault="00A86A29" w:rsidP="00A86A29">
      <w:pPr>
        <w:pStyle w:val="a3"/>
        <w:widowControl w:val="0"/>
        <w:autoSpaceDE w:val="0"/>
        <w:autoSpaceDN w:val="0"/>
        <w:adjustRightInd w:val="0"/>
        <w:ind w:left="0" w:firstLine="639"/>
        <w:jc w:val="center"/>
        <w:rPr>
          <w:sz w:val="28"/>
          <w:szCs w:val="28"/>
        </w:rPr>
      </w:pPr>
    </w:p>
    <w:p w:rsidR="00A86A29" w:rsidRPr="008A3E03" w:rsidRDefault="00A86A29" w:rsidP="00A86A29">
      <w:pPr>
        <w:pStyle w:val="a3"/>
        <w:widowControl w:val="0"/>
        <w:autoSpaceDE w:val="0"/>
        <w:autoSpaceDN w:val="0"/>
        <w:adjustRightInd w:val="0"/>
        <w:ind w:left="0" w:firstLine="639"/>
        <w:jc w:val="center"/>
      </w:pPr>
      <w:r w:rsidRPr="008A3E03">
        <w:t>ПОЛОЖЕНИЕ</w:t>
      </w:r>
    </w:p>
    <w:p w:rsidR="00A86A29" w:rsidRDefault="00A86A29" w:rsidP="00A86A29">
      <w:pPr>
        <w:pStyle w:val="a3"/>
        <w:widowControl w:val="0"/>
        <w:autoSpaceDE w:val="0"/>
        <w:autoSpaceDN w:val="0"/>
        <w:adjustRightInd w:val="0"/>
        <w:ind w:left="0" w:firstLine="639"/>
        <w:jc w:val="center"/>
        <w:rPr>
          <w:sz w:val="28"/>
          <w:szCs w:val="28"/>
        </w:rPr>
      </w:pPr>
      <w:r>
        <w:rPr>
          <w:sz w:val="28"/>
          <w:szCs w:val="28"/>
        </w:rPr>
        <w:t xml:space="preserve">о </w:t>
      </w:r>
      <w:r w:rsidRPr="00CF5C05">
        <w:rPr>
          <w:sz w:val="28"/>
          <w:szCs w:val="28"/>
        </w:rPr>
        <w:t xml:space="preserve">порядке организации и проведения публичных слушаний, общественных обсуждений на территории </w:t>
      </w:r>
      <w:r w:rsidR="00211B9A">
        <w:rPr>
          <w:sz w:val="28"/>
          <w:szCs w:val="28"/>
        </w:rPr>
        <w:t xml:space="preserve">Озерского </w:t>
      </w:r>
      <w:r w:rsidRPr="00CF5C05">
        <w:rPr>
          <w:sz w:val="28"/>
          <w:szCs w:val="28"/>
        </w:rPr>
        <w:t>сельсовета</w:t>
      </w:r>
    </w:p>
    <w:p w:rsidR="00A86A29" w:rsidRPr="00B57AE4" w:rsidRDefault="00A86A29" w:rsidP="00A86A29">
      <w:pPr>
        <w:pStyle w:val="a3"/>
        <w:widowControl w:val="0"/>
        <w:autoSpaceDE w:val="0"/>
        <w:autoSpaceDN w:val="0"/>
        <w:adjustRightInd w:val="0"/>
        <w:ind w:left="0" w:firstLine="639"/>
        <w:jc w:val="center"/>
        <w:rPr>
          <w:sz w:val="28"/>
          <w:szCs w:val="28"/>
        </w:rPr>
      </w:pPr>
      <w:r w:rsidRPr="00CF5C05">
        <w:rPr>
          <w:sz w:val="28"/>
          <w:szCs w:val="28"/>
        </w:rPr>
        <w:t>Илекского района Оренбургской области</w:t>
      </w:r>
    </w:p>
    <w:p w:rsidR="00A86A29" w:rsidRPr="00B57AE4" w:rsidRDefault="00A86A29" w:rsidP="00A86A29">
      <w:pPr>
        <w:pStyle w:val="a3"/>
        <w:widowControl w:val="0"/>
        <w:autoSpaceDE w:val="0"/>
        <w:autoSpaceDN w:val="0"/>
        <w:adjustRightInd w:val="0"/>
        <w:ind w:left="0" w:firstLine="639"/>
        <w:jc w:val="both"/>
        <w:rPr>
          <w:sz w:val="28"/>
          <w:szCs w:val="28"/>
        </w:rPr>
      </w:pP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Статья 1. Основные понятия</w:t>
      </w:r>
    </w:p>
    <w:p w:rsidR="00A86A29" w:rsidRDefault="00A86A29" w:rsidP="00A86A29">
      <w:pPr>
        <w:pStyle w:val="a3"/>
        <w:widowControl w:val="0"/>
        <w:autoSpaceDE w:val="0"/>
        <w:autoSpaceDN w:val="0"/>
        <w:adjustRightInd w:val="0"/>
        <w:ind w:left="0" w:firstLine="639"/>
        <w:jc w:val="both"/>
        <w:rPr>
          <w:sz w:val="28"/>
          <w:szCs w:val="28"/>
        </w:rPr>
      </w:pP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Для целей настоящего Положения используются следующие основные понятия:</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 xml:space="preserve">1) </w:t>
      </w:r>
      <w:r w:rsidRPr="00B57AE4">
        <w:rPr>
          <w:i/>
          <w:sz w:val="28"/>
          <w:szCs w:val="28"/>
        </w:rPr>
        <w:t>публичные слушания</w:t>
      </w:r>
      <w:r w:rsidRPr="00B57AE4">
        <w:rPr>
          <w:sz w:val="28"/>
          <w:szCs w:val="28"/>
        </w:rPr>
        <w:t xml:space="preserve"> - форма реализации прав жителей </w:t>
      </w:r>
      <w:r w:rsidR="008A3E03">
        <w:rPr>
          <w:sz w:val="28"/>
          <w:szCs w:val="28"/>
        </w:rPr>
        <w:t xml:space="preserve">Озерского </w:t>
      </w:r>
      <w:r>
        <w:rPr>
          <w:sz w:val="28"/>
          <w:szCs w:val="28"/>
        </w:rPr>
        <w:t>сельсовета</w:t>
      </w:r>
      <w:r w:rsidRPr="00B57AE4">
        <w:rPr>
          <w:sz w:val="28"/>
          <w:szCs w:val="28"/>
        </w:rPr>
        <w:t xml:space="preserve"> на участие в процессе принятия органами местного самоуправления проектов муниципальных правовых актов по вопросам местного значения </w:t>
      </w:r>
      <w:r>
        <w:rPr>
          <w:sz w:val="28"/>
          <w:szCs w:val="28"/>
        </w:rPr>
        <w:t>путем их публичного обсуждения;</w:t>
      </w:r>
    </w:p>
    <w:p w:rsidR="00A86A29" w:rsidRPr="00B57AE4" w:rsidRDefault="00A86A29" w:rsidP="00A86A29">
      <w:pPr>
        <w:pStyle w:val="a3"/>
        <w:widowControl w:val="0"/>
        <w:autoSpaceDE w:val="0"/>
        <w:autoSpaceDN w:val="0"/>
        <w:adjustRightInd w:val="0"/>
        <w:ind w:left="0" w:firstLine="639"/>
        <w:jc w:val="both"/>
        <w:rPr>
          <w:sz w:val="28"/>
          <w:szCs w:val="28"/>
        </w:rPr>
      </w:pPr>
      <w:proofErr w:type="gramStart"/>
      <w:r w:rsidRPr="00B57AE4">
        <w:rPr>
          <w:sz w:val="28"/>
          <w:szCs w:val="28"/>
        </w:rPr>
        <w:t xml:space="preserve">2) </w:t>
      </w:r>
      <w:r w:rsidRPr="00B57AE4">
        <w:rPr>
          <w:i/>
          <w:sz w:val="28"/>
          <w:szCs w:val="28"/>
        </w:rPr>
        <w:t>общественные обсуждения</w:t>
      </w:r>
      <w:r w:rsidRPr="00B57AE4">
        <w:rPr>
          <w:sz w:val="28"/>
          <w:szCs w:val="28"/>
        </w:rPr>
        <w:t xml:space="preserve"> -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w:t>
      </w:r>
      <w:proofErr w:type="gramEnd"/>
      <w:r w:rsidRPr="00B57AE4">
        <w:rPr>
          <w:sz w:val="28"/>
          <w:szCs w:val="28"/>
        </w:rPr>
        <w:t xml:space="preserve"> соответствующим решением;</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 xml:space="preserve"> 3) </w:t>
      </w:r>
      <w:r w:rsidRPr="00B57AE4">
        <w:rPr>
          <w:i/>
          <w:sz w:val="28"/>
          <w:szCs w:val="28"/>
        </w:rPr>
        <w:t>организация публичных слушаний</w:t>
      </w:r>
      <w:r w:rsidRPr="00B57AE4">
        <w:rPr>
          <w:sz w:val="28"/>
          <w:szCs w:val="28"/>
        </w:rPr>
        <w:t xml:space="preserve">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населения </w:t>
      </w:r>
      <w:r w:rsidR="00211B9A">
        <w:rPr>
          <w:sz w:val="28"/>
          <w:szCs w:val="28"/>
        </w:rPr>
        <w:t xml:space="preserve">Озерского </w:t>
      </w:r>
      <w:r>
        <w:rPr>
          <w:sz w:val="28"/>
          <w:szCs w:val="28"/>
        </w:rPr>
        <w:t>сельсовета</w:t>
      </w:r>
      <w:r w:rsidRPr="00B57AE4">
        <w:rPr>
          <w:sz w:val="28"/>
          <w:szCs w:val="28"/>
        </w:rPr>
        <w:t xml:space="preserve"> в публичных слушаниях;</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 xml:space="preserve">4) </w:t>
      </w:r>
      <w:r w:rsidRPr="00B57AE4">
        <w:rPr>
          <w:i/>
          <w:sz w:val="28"/>
          <w:szCs w:val="28"/>
        </w:rPr>
        <w:t>организация общественного обсуждения</w:t>
      </w:r>
      <w:r w:rsidRPr="00B57AE4">
        <w:rPr>
          <w:sz w:val="28"/>
          <w:szCs w:val="28"/>
        </w:rPr>
        <w:t xml:space="preserve"> - деятельность, направленная на оповещение о начале общественных обсуждений, ознакомление с проектом, подлежащего рассмотрению на общественных обсуждениях, обнародование результатов общественных обсуждений и иных организационных мер, обеспечивающих участие населения </w:t>
      </w:r>
      <w:r w:rsidR="00211B9A">
        <w:rPr>
          <w:sz w:val="28"/>
          <w:szCs w:val="28"/>
        </w:rPr>
        <w:t xml:space="preserve">Озерского </w:t>
      </w:r>
      <w:r>
        <w:rPr>
          <w:sz w:val="28"/>
          <w:szCs w:val="28"/>
        </w:rPr>
        <w:t>сельсовета</w:t>
      </w:r>
      <w:r w:rsidRPr="00B57AE4">
        <w:rPr>
          <w:sz w:val="28"/>
          <w:szCs w:val="28"/>
        </w:rPr>
        <w:t xml:space="preserve"> в общественных обсуждениях;</w:t>
      </w:r>
    </w:p>
    <w:p w:rsidR="00A86A29" w:rsidRPr="00B57AE4" w:rsidRDefault="00A86A29" w:rsidP="00A86A29">
      <w:pPr>
        <w:pStyle w:val="a3"/>
        <w:widowControl w:val="0"/>
        <w:autoSpaceDE w:val="0"/>
        <w:autoSpaceDN w:val="0"/>
        <w:adjustRightInd w:val="0"/>
        <w:ind w:left="0" w:firstLine="639"/>
        <w:jc w:val="both"/>
        <w:rPr>
          <w:sz w:val="28"/>
          <w:szCs w:val="28"/>
        </w:rPr>
      </w:pPr>
      <w:proofErr w:type="gramStart"/>
      <w:r w:rsidRPr="00B57AE4">
        <w:rPr>
          <w:sz w:val="28"/>
          <w:szCs w:val="28"/>
        </w:rPr>
        <w:t xml:space="preserve">5) </w:t>
      </w:r>
      <w:r w:rsidRPr="00B57AE4">
        <w:rPr>
          <w:i/>
          <w:sz w:val="28"/>
          <w:szCs w:val="28"/>
        </w:rPr>
        <w:t>участники публичных слушаний или общественных обсуждений</w:t>
      </w:r>
      <w:r w:rsidRPr="00B57AE4">
        <w:rPr>
          <w:sz w:val="28"/>
          <w:szCs w:val="28"/>
        </w:rPr>
        <w:t xml:space="preserve"> - представители различных профессиональных и социальных групп, в том числе лица, права и законные интересы которых затрагивает или может затронуть решение, проект которого выносится на публичные слушания или общественное обсуждение, эксперты, представители органов местного самоуправления, средств массовой информации, общественных объединений и иные лица, пожелавшие принять участие в публичных слушаниях или </w:t>
      </w:r>
      <w:r w:rsidRPr="00B57AE4">
        <w:rPr>
          <w:sz w:val="28"/>
          <w:szCs w:val="28"/>
        </w:rPr>
        <w:lastRenderedPageBreak/>
        <w:t>общественных обсуждений;</w:t>
      </w:r>
      <w:proofErr w:type="gramEnd"/>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 xml:space="preserve"> 6) </w:t>
      </w:r>
      <w:r w:rsidRPr="00B57AE4">
        <w:rPr>
          <w:i/>
          <w:sz w:val="28"/>
          <w:szCs w:val="28"/>
        </w:rPr>
        <w:t>эксперт публичных слушаний</w:t>
      </w:r>
      <w:r w:rsidRPr="00B57AE4">
        <w:rPr>
          <w:sz w:val="28"/>
          <w:szCs w:val="28"/>
        </w:rPr>
        <w:t xml:space="preserve"> - это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 xml:space="preserve">7) </w:t>
      </w:r>
      <w:r w:rsidRPr="00B57AE4">
        <w:rPr>
          <w:i/>
          <w:sz w:val="28"/>
          <w:szCs w:val="28"/>
        </w:rPr>
        <w:t>инициатор публичных слушаний, общественных обсуждений</w:t>
      </w:r>
      <w:r w:rsidRPr="00B57AE4">
        <w:rPr>
          <w:sz w:val="28"/>
          <w:szCs w:val="28"/>
        </w:rPr>
        <w:t xml:space="preserve"> – физические и юридические лица, заявившие о проведении публичных слушаний, общественного обсуждения в установленном настоящим Положением порядке, представительный орган муниципального образования или глава муниципального образования;</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 xml:space="preserve">8) </w:t>
      </w:r>
      <w:r w:rsidRPr="00B57AE4">
        <w:rPr>
          <w:i/>
          <w:sz w:val="28"/>
          <w:szCs w:val="28"/>
        </w:rPr>
        <w:t>организационный комитет</w:t>
      </w:r>
      <w:r w:rsidRPr="00B57AE4">
        <w:rPr>
          <w:sz w:val="28"/>
          <w:szCs w:val="28"/>
        </w:rPr>
        <w:t xml:space="preserve"> - специально сформированный коллегиальный орган, осуществляющий организационные действия по подготовке и проведению публичных слушаний, общественных обсуждений;</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 xml:space="preserve"> 9) </w:t>
      </w:r>
      <w:r w:rsidRPr="00B57AE4">
        <w:rPr>
          <w:i/>
          <w:sz w:val="28"/>
          <w:szCs w:val="28"/>
        </w:rPr>
        <w:t>итоговый документ публичных слушаний, общественных обсуждений</w:t>
      </w:r>
      <w:r w:rsidRPr="00B57AE4">
        <w:rPr>
          <w:sz w:val="28"/>
          <w:szCs w:val="28"/>
        </w:rPr>
        <w:t xml:space="preserve"> - Протокол общественных обсуждений или публичных слушаний, заключение о результатах общественных обсуждений или публичных слушаний.</w:t>
      </w:r>
    </w:p>
    <w:p w:rsidR="00A86A29" w:rsidRPr="00B57AE4" w:rsidRDefault="00A86A29" w:rsidP="00A86A29">
      <w:pPr>
        <w:pStyle w:val="a3"/>
        <w:widowControl w:val="0"/>
        <w:autoSpaceDE w:val="0"/>
        <w:autoSpaceDN w:val="0"/>
        <w:adjustRightInd w:val="0"/>
        <w:ind w:left="0" w:firstLine="639"/>
        <w:jc w:val="both"/>
        <w:rPr>
          <w:sz w:val="28"/>
          <w:szCs w:val="28"/>
        </w:rPr>
      </w:pP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Статья 2. Цели и принципы организации и проведения публичных слушаний</w:t>
      </w:r>
    </w:p>
    <w:p w:rsidR="00A86A29" w:rsidRDefault="00A86A29" w:rsidP="00A86A29">
      <w:pPr>
        <w:pStyle w:val="a3"/>
        <w:widowControl w:val="0"/>
        <w:autoSpaceDE w:val="0"/>
        <w:autoSpaceDN w:val="0"/>
        <w:adjustRightInd w:val="0"/>
        <w:ind w:left="0" w:firstLine="639"/>
        <w:jc w:val="both"/>
        <w:rPr>
          <w:sz w:val="28"/>
          <w:szCs w:val="28"/>
        </w:rPr>
      </w:pP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Основными целями организации и проведения публичных слушаний являются:</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 xml:space="preserve"> 1) обсуждение проектов муниципальных нормативных правовых актов с участием населения </w:t>
      </w:r>
      <w:r w:rsidR="00211B9A">
        <w:rPr>
          <w:sz w:val="28"/>
          <w:szCs w:val="28"/>
        </w:rPr>
        <w:t xml:space="preserve">Озерского </w:t>
      </w:r>
      <w:r>
        <w:rPr>
          <w:sz w:val="28"/>
          <w:szCs w:val="28"/>
        </w:rPr>
        <w:t>сельсовета</w:t>
      </w:r>
      <w:r w:rsidRPr="00B57AE4">
        <w:rPr>
          <w:sz w:val="28"/>
          <w:szCs w:val="28"/>
        </w:rPr>
        <w:t>;</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 xml:space="preserve"> 2) выявление и учет общественного мнения и мнения экспертов по выносимому на публичные слушания вопросу местного значения;</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 xml:space="preserve"> 3) развитие диалоговых механизмов органов власти и населения </w:t>
      </w:r>
      <w:r w:rsidR="00211B9A">
        <w:rPr>
          <w:sz w:val="28"/>
          <w:szCs w:val="28"/>
        </w:rPr>
        <w:t xml:space="preserve">Озерского </w:t>
      </w:r>
      <w:r>
        <w:rPr>
          <w:sz w:val="28"/>
          <w:szCs w:val="28"/>
        </w:rPr>
        <w:t>сельсовета</w:t>
      </w:r>
      <w:r w:rsidRPr="00B57AE4">
        <w:rPr>
          <w:sz w:val="28"/>
          <w:szCs w:val="28"/>
        </w:rPr>
        <w:t>;</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4) поиск приемлемых альтернатив решения важнейших вопросов местного значения;</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5) выработка предложений и рекомендаций по обсуждаемой проблеме.</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 xml:space="preserve"> 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A86A29" w:rsidRPr="00B57AE4" w:rsidRDefault="00A86A29" w:rsidP="00A86A29">
      <w:pPr>
        <w:pStyle w:val="a3"/>
        <w:widowControl w:val="0"/>
        <w:autoSpaceDE w:val="0"/>
        <w:autoSpaceDN w:val="0"/>
        <w:adjustRightInd w:val="0"/>
        <w:ind w:left="0" w:firstLine="639"/>
        <w:jc w:val="both"/>
        <w:rPr>
          <w:sz w:val="28"/>
          <w:szCs w:val="28"/>
        </w:rPr>
      </w:pP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Статья 3. Вопросы, выносимые на публичные слушания</w:t>
      </w:r>
    </w:p>
    <w:p w:rsidR="00A86A29" w:rsidRDefault="00A86A29" w:rsidP="00A86A29">
      <w:pPr>
        <w:pStyle w:val="a3"/>
        <w:widowControl w:val="0"/>
        <w:autoSpaceDE w:val="0"/>
        <w:autoSpaceDN w:val="0"/>
        <w:adjustRightInd w:val="0"/>
        <w:ind w:left="0" w:firstLine="639"/>
        <w:jc w:val="both"/>
        <w:rPr>
          <w:sz w:val="28"/>
          <w:szCs w:val="28"/>
        </w:rPr>
      </w:pP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На публичные слушания должны выноситься:</w:t>
      </w:r>
    </w:p>
    <w:p w:rsidR="00A86A29" w:rsidRPr="00B57AE4" w:rsidRDefault="00A86A29" w:rsidP="00A86A29">
      <w:pPr>
        <w:pStyle w:val="a3"/>
        <w:widowControl w:val="0"/>
        <w:autoSpaceDE w:val="0"/>
        <w:autoSpaceDN w:val="0"/>
        <w:adjustRightInd w:val="0"/>
        <w:ind w:left="0" w:firstLine="639"/>
        <w:jc w:val="both"/>
        <w:rPr>
          <w:sz w:val="28"/>
          <w:szCs w:val="28"/>
        </w:rPr>
      </w:pPr>
      <w:proofErr w:type="gramStart"/>
      <w:r w:rsidRPr="00B57AE4">
        <w:rPr>
          <w:sz w:val="28"/>
          <w:szCs w:val="28"/>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Pr>
          <w:sz w:val="28"/>
          <w:szCs w:val="28"/>
        </w:rPr>
        <w:lastRenderedPageBreak/>
        <w:t>У</w:t>
      </w:r>
      <w:r w:rsidRPr="00B57AE4">
        <w:rPr>
          <w:sz w:val="28"/>
          <w:szCs w:val="28"/>
        </w:rPr>
        <w:t xml:space="preserve">става или законов </w:t>
      </w:r>
      <w:r>
        <w:rPr>
          <w:sz w:val="28"/>
          <w:szCs w:val="28"/>
        </w:rPr>
        <w:t xml:space="preserve">Оренбургской </w:t>
      </w:r>
      <w:r w:rsidRPr="00B57AE4">
        <w:rPr>
          <w:sz w:val="28"/>
          <w:szCs w:val="28"/>
        </w:rPr>
        <w:t>субъекта Российской Федерации в целях приведения данного устава в соответствие с этими нормативными правовыми актами;</w:t>
      </w:r>
      <w:proofErr w:type="gramEnd"/>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2) проект местного бюджета и отчет о его исполнении;</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2.1) прое</w:t>
      </w:r>
      <w:proofErr w:type="gramStart"/>
      <w:r w:rsidRPr="00B57AE4">
        <w:rPr>
          <w:sz w:val="28"/>
          <w:szCs w:val="28"/>
        </w:rPr>
        <w:t>кт стр</w:t>
      </w:r>
      <w:proofErr w:type="gramEnd"/>
      <w:r w:rsidRPr="00B57AE4">
        <w:rPr>
          <w:sz w:val="28"/>
          <w:szCs w:val="28"/>
        </w:rPr>
        <w:t>атегии социально-экономического развития муниципального образования;</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 xml:space="preserve"> 3) </w:t>
      </w:r>
      <w:r w:rsidRPr="00AA4B2B">
        <w:rPr>
          <w:sz w:val="28"/>
          <w:szCs w:val="28"/>
        </w:rPr>
        <w:t>вопросы о преобразовании муниципального образования, за исключением случаев, если в соответствии со статьей 13Федеральн</w:t>
      </w:r>
      <w:r>
        <w:rPr>
          <w:sz w:val="28"/>
          <w:szCs w:val="28"/>
        </w:rPr>
        <w:t>ого</w:t>
      </w:r>
      <w:r w:rsidRPr="00AA4B2B">
        <w:rPr>
          <w:sz w:val="28"/>
          <w:szCs w:val="28"/>
        </w:rPr>
        <w:t xml:space="preserve"> закон</w:t>
      </w:r>
      <w:r>
        <w:rPr>
          <w:sz w:val="28"/>
          <w:szCs w:val="28"/>
        </w:rPr>
        <w:t>а</w:t>
      </w:r>
      <w:r w:rsidRPr="00AA4B2B">
        <w:rPr>
          <w:sz w:val="28"/>
          <w:szCs w:val="28"/>
        </w:rPr>
        <w:t xml:space="preserve"> от 06.10.2003 N 131-ФЗ </w:t>
      </w:r>
      <w:r>
        <w:rPr>
          <w:sz w:val="28"/>
          <w:szCs w:val="28"/>
        </w:rPr>
        <w:t>«</w:t>
      </w:r>
      <w:r w:rsidRPr="00AA4B2B">
        <w:rPr>
          <w:sz w:val="28"/>
          <w:szCs w:val="28"/>
        </w:rPr>
        <w:t>Об общих принципах организации местного самоуправления в Российской Федерации</w:t>
      </w:r>
      <w:r>
        <w:rPr>
          <w:sz w:val="28"/>
          <w:szCs w:val="28"/>
        </w:rPr>
        <w:t>»</w:t>
      </w:r>
      <w:r w:rsidRPr="00AA4B2B">
        <w:rPr>
          <w:sz w:val="28"/>
          <w:szCs w:val="28"/>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86A29" w:rsidRPr="00B57AE4" w:rsidRDefault="00A86A29" w:rsidP="00A86A29">
      <w:pPr>
        <w:pStyle w:val="a3"/>
        <w:widowControl w:val="0"/>
        <w:autoSpaceDE w:val="0"/>
        <w:autoSpaceDN w:val="0"/>
        <w:adjustRightInd w:val="0"/>
        <w:ind w:left="0" w:firstLine="639"/>
        <w:jc w:val="both"/>
        <w:rPr>
          <w:sz w:val="28"/>
          <w:szCs w:val="28"/>
        </w:rPr>
      </w:pP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Статья 4. Инициатива проведения публичных слушаний</w:t>
      </w:r>
    </w:p>
    <w:p w:rsidR="00A86A29" w:rsidRPr="00B57AE4" w:rsidRDefault="00A86A29" w:rsidP="00A86A29">
      <w:pPr>
        <w:pStyle w:val="a3"/>
        <w:widowControl w:val="0"/>
        <w:autoSpaceDE w:val="0"/>
        <w:autoSpaceDN w:val="0"/>
        <w:adjustRightInd w:val="0"/>
        <w:ind w:left="0" w:firstLine="639"/>
        <w:jc w:val="both"/>
        <w:rPr>
          <w:sz w:val="28"/>
          <w:szCs w:val="28"/>
        </w:rPr>
      </w:pP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 xml:space="preserve">1) Публичные слушания проводятся по инициативе населения </w:t>
      </w:r>
      <w:r w:rsidR="00211B9A">
        <w:rPr>
          <w:sz w:val="28"/>
          <w:szCs w:val="28"/>
        </w:rPr>
        <w:t xml:space="preserve">Озерского </w:t>
      </w:r>
      <w:r>
        <w:rPr>
          <w:sz w:val="28"/>
          <w:szCs w:val="28"/>
        </w:rPr>
        <w:t>сельсовета</w:t>
      </w:r>
      <w:r w:rsidRPr="00B57AE4">
        <w:rPr>
          <w:sz w:val="28"/>
          <w:szCs w:val="28"/>
        </w:rPr>
        <w:t xml:space="preserve">, </w:t>
      </w:r>
      <w:r>
        <w:rPr>
          <w:sz w:val="28"/>
          <w:szCs w:val="28"/>
        </w:rPr>
        <w:t>Совета депутатов</w:t>
      </w:r>
      <w:r w:rsidR="00211B9A">
        <w:rPr>
          <w:sz w:val="28"/>
          <w:szCs w:val="28"/>
        </w:rPr>
        <w:t xml:space="preserve"> Озерского </w:t>
      </w:r>
      <w:r>
        <w:rPr>
          <w:sz w:val="28"/>
          <w:szCs w:val="28"/>
        </w:rPr>
        <w:t>сельсовета</w:t>
      </w:r>
      <w:r w:rsidRPr="00B57AE4">
        <w:rPr>
          <w:sz w:val="28"/>
          <w:szCs w:val="28"/>
        </w:rPr>
        <w:t xml:space="preserve"> или Главы </w:t>
      </w:r>
      <w:r w:rsidR="00211B9A">
        <w:rPr>
          <w:sz w:val="28"/>
          <w:szCs w:val="28"/>
        </w:rPr>
        <w:t xml:space="preserve">Озерского </w:t>
      </w:r>
      <w:r>
        <w:rPr>
          <w:sz w:val="28"/>
          <w:szCs w:val="28"/>
        </w:rPr>
        <w:t>сельсовета</w:t>
      </w:r>
      <w:r w:rsidRPr="00B57AE4">
        <w:rPr>
          <w:sz w:val="28"/>
          <w:szCs w:val="28"/>
        </w:rPr>
        <w:t>.</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 xml:space="preserve">2) Жители </w:t>
      </w:r>
      <w:r w:rsidR="00211B9A">
        <w:rPr>
          <w:sz w:val="28"/>
          <w:szCs w:val="28"/>
        </w:rPr>
        <w:t xml:space="preserve">Озерского </w:t>
      </w:r>
      <w:r>
        <w:rPr>
          <w:sz w:val="28"/>
          <w:szCs w:val="28"/>
        </w:rPr>
        <w:t>сельсовета</w:t>
      </w:r>
      <w:r w:rsidRPr="00B57AE4">
        <w:rPr>
          <w:sz w:val="28"/>
          <w:szCs w:val="28"/>
        </w:rPr>
        <w:t xml:space="preserve"> для инициирования публичных слушаний по вопросам местного значени</w:t>
      </w:r>
      <w:r>
        <w:rPr>
          <w:sz w:val="28"/>
          <w:szCs w:val="28"/>
        </w:rPr>
        <w:t>я формируют инициативную группу</w:t>
      </w:r>
      <w:r w:rsidRPr="00B57AE4">
        <w:rPr>
          <w:sz w:val="28"/>
          <w:szCs w:val="28"/>
        </w:rPr>
        <w:t>. Решение о формировании инициативной группы принимается ее членами на собрании и оформляется протоколом. В протоколе указываются вопросы, планируемые к вынесению на публичные слушания, а также перечисляются члены инициативной группы с указанием фамилии, имени, отчества, года рождения, места работы, должности.</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 xml:space="preserve"> 3) Члены инициативной группы при обращении в </w:t>
      </w:r>
      <w:r>
        <w:rPr>
          <w:sz w:val="28"/>
          <w:szCs w:val="28"/>
        </w:rPr>
        <w:t>Совет депутатов</w:t>
      </w:r>
      <w:r w:rsidR="00211B9A">
        <w:rPr>
          <w:sz w:val="28"/>
          <w:szCs w:val="28"/>
        </w:rPr>
        <w:t xml:space="preserve"> Озерского </w:t>
      </w:r>
      <w:r>
        <w:rPr>
          <w:sz w:val="28"/>
          <w:szCs w:val="28"/>
        </w:rPr>
        <w:t>сельсовета</w:t>
      </w:r>
      <w:r w:rsidRPr="00B57AE4">
        <w:rPr>
          <w:sz w:val="28"/>
          <w:szCs w:val="28"/>
        </w:rPr>
        <w:t xml:space="preserve"> с предложением о проведении публичных слушаний, подают следующие документы:</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 xml:space="preserve"> - заявление с указанием вопроса, предлагаемого к вынесению на публичные слушания, и обоснованием необходимости его вынесения на публичные слушания;</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 сведения о членах инициативной группы (фамилия,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 xml:space="preserve"> - протокол о создании инициативной группы граждан;</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 соответствующий проект документа, предлагаемый для вынесения на публичные слушания;</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 информационные и аналитические материалы, относящиеся к публичным слушаниям;</w:t>
      </w:r>
    </w:p>
    <w:p w:rsidR="00A86A29" w:rsidRPr="00B57AE4" w:rsidRDefault="00A86A29" w:rsidP="00A86A29">
      <w:pPr>
        <w:pStyle w:val="a3"/>
        <w:widowControl w:val="0"/>
        <w:autoSpaceDE w:val="0"/>
        <w:autoSpaceDN w:val="0"/>
        <w:adjustRightInd w:val="0"/>
        <w:ind w:left="0" w:firstLine="639"/>
        <w:jc w:val="both"/>
        <w:rPr>
          <w:sz w:val="28"/>
          <w:szCs w:val="28"/>
        </w:rPr>
      </w:pPr>
      <w:proofErr w:type="gramStart"/>
      <w:r w:rsidRPr="00B57AE4">
        <w:rPr>
          <w:sz w:val="28"/>
          <w:szCs w:val="28"/>
        </w:rPr>
        <w:t>- подписи жителей в поддержку инициативы проведения публичных слушаний, оформленные в виде подписных листов  с отметкой о заверении подписного листа членом инициативной группы, осуществлявшим сбор подписей, включающую в себя подпись члена инициативной группы с указанием его фамилии, имени, отчества и дату заверения подписного листа.</w:t>
      </w:r>
      <w:proofErr w:type="gramEnd"/>
    </w:p>
    <w:p w:rsidR="00A86A29" w:rsidRPr="00B57AE4" w:rsidRDefault="00A86A29" w:rsidP="00A86A29">
      <w:pPr>
        <w:pStyle w:val="a3"/>
        <w:widowControl w:val="0"/>
        <w:autoSpaceDE w:val="0"/>
        <w:autoSpaceDN w:val="0"/>
        <w:adjustRightInd w:val="0"/>
        <w:ind w:left="0" w:firstLine="639"/>
        <w:jc w:val="both"/>
        <w:rPr>
          <w:sz w:val="28"/>
          <w:szCs w:val="28"/>
        </w:rPr>
      </w:pPr>
      <w:r>
        <w:rPr>
          <w:sz w:val="28"/>
          <w:szCs w:val="28"/>
        </w:rPr>
        <w:lastRenderedPageBreak/>
        <w:t>4</w:t>
      </w:r>
      <w:r w:rsidRPr="00B57AE4">
        <w:rPr>
          <w:sz w:val="28"/>
          <w:szCs w:val="28"/>
        </w:rPr>
        <w:t xml:space="preserve">) </w:t>
      </w:r>
      <w:r>
        <w:rPr>
          <w:sz w:val="28"/>
          <w:szCs w:val="28"/>
        </w:rPr>
        <w:t xml:space="preserve">Совет депутатов </w:t>
      </w:r>
      <w:r w:rsidRPr="00B57AE4">
        <w:rPr>
          <w:sz w:val="28"/>
          <w:szCs w:val="28"/>
        </w:rPr>
        <w:t>рассматривает поданные инициативной группой документы в течение 30 дней со дня их поступления.</w:t>
      </w:r>
    </w:p>
    <w:p w:rsidR="00A86A29" w:rsidRPr="00B57AE4" w:rsidRDefault="00A86A29" w:rsidP="00A86A29">
      <w:pPr>
        <w:pStyle w:val="a3"/>
        <w:widowControl w:val="0"/>
        <w:autoSpaceDE w:val="0"/>
        <w:autoSpaceDN w:val="0"/>
        <w:adjustRightInd w:val="0"/>
        <w:ind w:left="0" w:firstLine="639"/>
        <w:jc w:val="both"/>
        <w:rPr>
          <w:sz w:val="28"/>
          <w:szCs w:val="28"/>
        </w:rPr>
      </w:pPr>
      <w:r>
        <w:rPr>
          <w:sz w:val="28"/>
          <w:szCs w:val="28"/>
        </w:rPr>
        <w:t>5</w:t>
      </w:r>
      <w:r w:rsidRPr="00B57AE4">
        <w:rPr>
          <w:sz w:val="28"/>
          <w:szCs w:val="28"/>
        </w:rPr>
        <w:t xml:space="preserve">) Обращение инициативной группы по проведению публичных слушаний в </w:t>
      </w:r>
      <w:r>
        <w:rPr>
          <w:sz w:val="28"/>
          <w:szCs w:val="28"/>
        </w:rPr>
        <w:t>Совет депутатов</w:t>
      </w:r>
      <w:r w:rsidRPr="00B57AE4">
        <w:rPr>
          <w:sz w:val="28"/>
          <w:szCs w:val="28"/>
        </w:rPr>
        <w:t xml:space="preserve"> должно рассматриваться в присутствии ее предс</w:t>
      </w:r>
      <w:r>
        <w:rPr>
          <w:sz w:val="28"/>
          <w:szCs w:val="28"/>
        </w:rPr>
        <w:t>тавителей на открытом заседании</w:t>
      </w:r>
      <w:r w:rsidRPr="00B57AE4">
        <w:rPr>
          <w:sz w:val="28"/>
          <w:szCs w:val="28"/>
        </w:rPr>
        <w:t>. 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w:t>
      </w:r>
    </w:p>
    <w:p w:rsidR="00A86A29" w:rsidRPr="00B57AE4" w:rsidRDefault="00A86A29" w:rsidP="00A86A29">
      <w:pPr>
        <w:pStyle w:val="a3"/>
        <w:widowControl w:val="0"/>
        <w:autoSpaceDE w:val="0"/>
        <w:autoSpaceDN w:val="0"/>
        <w:adjustRightInd w:val="0"/>
        <w:ind w:left="0" w:firstLine="639"/>
        <w:jc w:val="both"/>
        <w:rPr>
          <w:sz w:val="28"/>
          <w:szCs w:val="28"/>
        </w:rPr>
      </w:pPr>
      <w:r>
        <w:rPr>
          <w:sz w:val="28"/>
          <w:szCs w:val="28"/>
        </w:rPr>
        <w:t>6</w:t>
      </w:r>
      <w:r w:rsidRPr="00B57AE4">
        <w:rPr>
          <w:sz w:val="28"/>
          <w:szCs w:val="28"/>
        </w:rPr>
        <w:t xml:space="preserve">) Копия решения </w:t>
      </w:r>
      <w:r>
        <w:rPr>
          <w:sz w:val="28"/>
          <w:szCs w:val="28"/>
        </w:rPr>
        <w:t>Совета депутатов</w:t>
      </w:r>
      <w:r w:rsidRPr="00B57AE4">
        <w:rPr>
          <w:sz w:val="28"/>
          <w:szCs w:val="28"/>
        </w:rPr>
        <w:t xml:space="preserve"> изготавливается в течение 10 дней со дня принятия и может быть получена представителем инициативной группы.</w:t>
      </w:r>
    </w:p>
    <w:p w:rsidR="00A86A29" w:rsidRPr="00B57AE4" w:rsidRDefault="00A86A29" w:rsidP="00A86A29">
      <w:pPr>
        <w:pStyle w:val="a3"/>
        <w:widowControl w:val="0"/>
        <w:autoSpaceDE w:val="0"/>
        <w:autoSpaceDN w:val="0"/>
        <w:adjustRightInd w:val="0"/>
        <w:ind w:left="0" w:firstLine="639"/>
        <w:jc w:val="both"/>
        <w:rPr>
          <w:sz w:val="28"/>
          <w:szCs w:val="28"/>
        </w:rPr>
      </w:pP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Статья 5. Порядок назначения публичных слушаний</w:t>
      </w:r>
    </w:p>
    <w:p w:rsidR="00A86A29" w:rsidRDefault="00A86A29" w:rsidP="00A86A29">
      <w:pPr>
        <w:pStyle w:val="a3"/>
        <w:widowControl w:val="0"/>
        <w:autoSpaceDE w:val="0"/>
        <w:autoSpaceDN w:val="0"/>
        <w:adjustRightInd w:val="0"/>
        <w:ind w:left="0" w:firstLine="639"/>
        <w:jc w:val="both"/>
        <w:rPr>
          <w:sz w:val="28"/>
          <w:szCs w:val="28"/>
        </w:rPr>
      </w:pP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 xml:space="preserve">1) Публичные слушания, инициированные населением или </w:t>
      </w:r>
      <w:r>
        <w:rPr>
          <w:sz w:val="28"/>
          <w:szCs w:val="28"/>
        </w:rPr>
        <w:t>Советом депутатов</w:t>
      </w:r>
      <w:r w:rsidR="00D80B28">
        <w:rPr>
          <w:sz w:val="28"/>
          <w:szCs w:val="28"/>
        </w:rPr>
        <w:t xml:space="preserve"> Озерского </w:t>
      </w:r>
      <w:r>
        <w:rPr>
          <w:sz w:val="28"/>
          <w:szCs w:val="28"/>
        </w:rPr>
        <w:t>сельсовета</w:t>
      </w:r>
      <w:r w:rsidRPr="00B57AE4">
        <w:rPr>
          <w:sz w:val="28"/>
          <w:szCs w:val="28"/>
        </w:rPr>
        <w:t xml:space="preserve">, назначаются </w:t>
      </w:r>
      <w:r>
        <w:rPr>
          <w:sz w:val="28"/>
          <w:szCs w:val="28"/>
        </w:rPr>
        <w:t>Советом депутатов</w:t>
      </w:r>
      <w:r w:rsidRPr="00B57AE4">
        <w:rPr>
          <w:sz w:val="28"/>
          <w:szCs w:val="28"/>
        </w:rPr>
        <w:t xml:space="preserve">. Публичные слушания, инициированные Главой </w:t>
      </w:r>
      <w:r w:rsidR="00D80B28">
        <w:rPr>
          <w:sz w:val="28"/>
          <w:szCs w:val="28"/>
        </w:rPr>
        <w:t xml:space="preserve">Озерского </w:t>
      </w:r>
      <w:r>
        <w:rPr>
          <w:sz w:val="28"/>
          <w:szCs w:val="28"/>
        </w:rPr>
        <w:t>сельсовета</w:t>
      </w:r>
      <w:r w:rsidRPr="00B57AE4">
        <w:rPr>
          <w:sz w:val="28"/>
          <w:szCs w:val="28"/>
        </w:rPr>
        <w:t xml:space="preserve">, назначаются Главой </w:t>
      </w:r>
      <w:r w:rsidR="00D80B28">
        <w:rPr>
          <w:sz w:val="28"/>
          <w:szCs w:val="28"/>
        </w:rPr>
        <w:t xml:space="preserve">Озерского </w:t>
      </w:r>
      <w:r>
        <w:rPr>
          <w:sz w:val="28"/>
          <w:szCs w:val="28"/>
        </w:rPr>
        <w:t>сельсовета</w:t>
      </w:r>
      <w:r w:rsidRPr="00B57AE4">
        <w:rPr>
          <w:sz w:val="28"/>
          <w:szCs w:val="28"/>
        </w:rPr>
        <w:t>.</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 xml:space="preserve"> 2) Решение (постановление) о назначении публичных слушаний по вопросам местного значения должно приниматься не позднее, чем за 30 дней до их проведения.</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 xml:space="preserve"> 3) В решении (постановлении) о назначении публичных слушаний указываются:</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 xml:space="preserve"> - тема публичных слушаний (вопросы, наименование проекта муниципального правового акта, выносимые на публичные слушания);</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 xml:space="preserve"> - инициатор проведения публичных слушаний;</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 дата, время начала и окончания публичных слушаний;</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 место проведения публичных слушаний;</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 сроки и место представления предложений и замечаний по вопросам, обсуждаемым на публичных слушаниях, заявок на участие в публичных слушаниях.</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 xml:space="preserve">4) Решение (постановление) о назначении публичных слушаний вступает в силу со дня принятия. Решение (постановление) о назначении публичных слушаний, проект муниципального нормативного правового акта, выносимого на публичные слушания, подлежат опубликованию (обнародованию) в официальном печатном издании </w:t>
      </w:r>
      <w:r w:rsidR="00D80B28">
        <w:rPr>
          <w:sz w:val="28"/>
          <w:szCs w:val="28"/>
        </w:rPr>
        <w:t xml:space="preserve">Озерского </w:t>
      </w:r>
      <w:r>
        <w:rPr>
          <w:sz w:val="28"/>
          <w:szCs w:val="28"/>
        </w:rPr>
        <w:t>сельсовета</w:t>
      </w:r>
      <w:r w:rsidRPr="00B57AE4">
        <w:rPr>
          <w:sz w:val="28"/>
          <w:szCs w:val="28"/>
        </w:rPr>
        <w:t xml:space="preserve">, а  также на официальном сайте администрации </w:t>
      </w:r>
      <w:r w:rsidR="00D80B28">
        <w:rPr>
          <w:sz w:val="28"/>
          <w:szCs w:val="28"/>
        </w:rPr>
        <w:t xml:space="preserve">Озерского </w:t>
      </w:r>
      <w:r>
        <w:rPr>
          <w:sz w:val="28"/>
          <w:szCs w:val="28"/>
        </w:rPr>
        <w:t>сельсовета</w:t>
      </w:r>
      <w:r w:rsidRPr="00B57AE4">
        <w:rPr>
          <w:sz w:val="28"/>
          <w:szCs w:val="28"/>
        </w:rPr>
        <w:t xml:space="preserve"> в сети Интернет.</w:t>
      </w:r>
    </w:p>
    <w:p w:rsidR="00A86A29" w:rsidRPr="00B57AE4" w:rsidRDefault="00A86A29" w:rsidP="00A86A29">
      <w:pPr>
        <w:pStyle w:val="a3"/>
        <w:widowControl w:val="0"/>
        <w:autoSpaceDE w:val="0"/>
        <w:autoSpaceDN w:val="0"/>
        <w:adjustRightInd w:val="0"/>
        <w:ind w:left="0" w:firstLine="639"/>
        <w:jc w:val="both"/>
        <w:rPr>
          <w:sz w:val="28"/>
          <w:szCs w:val="28"/>
        </w:rPr>
      </w:pP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Статья 6. Порядок организации и проведения публичных слушаний</w:t>
      </w:r>
    </w:p>
    <w:p w:rsidR="00A86A29" w:rsidRPr="00B57AE4" w:rsidRDefault="00A86A29" w:rsidP="00A86A29">
      <w:pPr>
        <w:pStyle w:val="a3"/>
        <w:widowControl w:val="0"/>
        <w:autoSpaceDE w:val="0"/>
        <w:autoSpaceDN w:val="0"/>
        <w:adjustRightInd w:val="0"/>
        <w:ind w:left="0" w:firstLine="639"/>
        <w:jc w:val="both"/>
        <w:rPr>
          <w:sz w:val="28"/>
          <w:szCs w:val="28"/>
        </w:rPr>
      </w:pP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 xml:space="preserve">Порядок организации и проведения публичных слушаний по проектам и вопросам, указанным в статье 3 настоящего Положения, определяется уставом муниципального образования и (или) </w:t>
      </w:r>
      <w:r>
        <w:rPr>
          <w:sz w:val="28"/>
          <w:szCs w:val="28"/>
        </w:rPr>
        <w:t>настоящим Положением</w:t>
      </w:r>
      <w:r w:rsidRPr="00B57AE4">
        <w:rPr>
          <w:sz w:val="28"/>
          <w:szCs w:val="28"/>
        </w:rPr>
        <w:t>.</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 xml:space="preserve"> 1) Порядок организации публичных слушаний:</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lastRenderedPageBreak/>
        <w:t xml:space="preserve"> 1.1.Администрация </w:t>
      </w:r>
      <w:r w:rsidR="00D80B28">
        <w:rPr>
          <w:sz w:val="28"/>
          <w:szCs w:val="28"/>
        </w:rPr>
        <w:t xml:space="preserve">Озерского </w:t>
      </w:r>
      <w:r>
        <w:rPr>
          <w:sz w:val="28"/>
          <w:szCs w:val="28"/>
        </w:rPr>
        <w:t>сельсовета</w:t>
      </w:r>
      <w:r w:rsidRPr="00B57AE4">
        <w:rPr>
          <w:sz w:val="28"/>
          <w:szCs w:val="28"/>
        </w:rPr>
        <w:t xml:space="preserve"> формирует организационный комитет из числа депутатов </w:t>
      </w:r>
      <w:r>
        <w:rPr>
          <w:sz w:val="28"/>
          <w:szCs w:val="28"/>
        </w:rPr>
        <w:t>Совета депутатов</w:t>
      </w:r>
      <w:r w:rsidR="00D80B28">
        <w:rPr>
          <w:sz w:val="28"/>
          <w:szCs w:val="28"/>
        </w:rPr>
        <w:t xml:space="preserve"> Озерского </w:t>
      </w:r>
      <w:r>
        <w:rPr>
          <w:sz w:val="28"/>
          <w:szCs w:val="28"/>
        </w:rPr>
        <w:t>сельсовета</w:t>
      </w:r>
      <w:r w:rsidRPr="00B57AE4">
        <w:rPr>
          <w:sz w:val="28"/>
          <w:szCs w:val="28"/>
        </w:rPr>
        <w:t xml:space="preserve"> и сотрудников Администрации </w:t>
      </w:r>
      <w:r w:rsidR="00D80B28">
        <w:rPr>
          <w:sz w:val="28"/>
          <w:szCs w:val="28"/>
        </w:rPr>
        <w:t xml:space="preserve">Озерского </w:t>
      </w:r>
      <w:r>
        <w:rPr>
          <w:sz w:val="28"/>
          <w:szCs w:val="28"/>
        </w:rPr>
        <w:t>сельсовета</w:t>
      </w:r>
      <w:r w:rsidRPr="00B57AE4">
        <w:rPr>
          <w:sz w:val="28"/>
          <w:szCs w:val="28"/>
        </w:rPr>
        <w:t xml:space="preserve"> в количестве не менее 3 человек, которые берут на себя обязанность по подготовке и проведению публичных слушаний. Организационный комитет на первом заседании, которое проводится в срок не позднее 3 дней с момента формирования, избирает из своего состава председателя,  заместителя председателя и секретаря. Организационный комитет правомочен принимать решения при наличии на заседании более половины ее членов.</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1.2. В случае назначения публичных слушаний по инициативе населения, представители инициативной группы имеют право непосредственно присут</w:t>
      </w:r>
      <w:r>
        <w:rPr>
          <w:sz w:val="28"/>
          <w:szCs w:val="28"/>
        </w:rPr>
        <w:t xml:space="preserve">ствовать и участвовать с правом </w:t>
      </w:r>
      <w:r w:rsidRPr="00B57AE4">
        <w:rPr>
          <w:sz w:val="28"/>
          <w:szCs w:val="28"/>
        </w:rPr>
        <w:t>совещательного голоса в заседаниях Организационного комитета. В заседаниях Организационного комитета вправе принимать участие представители органов местного самоуправления, представители средств массовой информации при предъявлении удостоверения.</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 xml:space="preserve">1.3. Расходы на подготовку и проведение публичных слушаний осуществляются из средств бюджета </w:t>
      </w:r>
      <w:r w:rsidR="00D80B28">
        <w:rPr>
          <w:sz w:val="28"/>
          <w:szCs w:val="28"/>
        </w:rPr>
        <w:t xml:space="preserve">Озерского </w:t>
      </w:r>
      <w:r>
        <w:rPr>
          <w:sz w:val="28"/>
          <w:szCs w:val="28"/>
        </w:rPr>
        <w:t>сельсовета</w:t>
      </w:r>
      <w:r w:rsidRPr="00B57AE4">
        <w:rPr>
          <w:sz w:val="28"/>
          <w:szCs w:val="28"/>
        </w:rPr>
        <w:t xml:space="preserve">. Члены Организационного комитета осуществляют деятельность по организации и подготовке публичных слушаний на общественных началах. Оплата работы экспертов, приглашенных Организационным комитетом, осуществляется на основании договора, и оплачивается из бюджета </w:t>
      </w:r>
      <w:r w:rsidR="00D80B28">
        <w:rPr>
          <w:sz w:val="28"/>
          <w:szCs w:val="28"/>
        </w:rPr>
        <w:t xml:space="preserve">Озерского </w:t>
      </w:r>
      <w:r>
        <w:rPr>
          <w:sz w:val="28"/>
          <w:szCs w:val="28"/>
        </w:rPr>
        <w:t>сельсовета</w:t>
      </w:r>
      <w:r w:rsidRPr="00B57AE4">
        <w:rPr>
          <w:sz w:val="28"/>
          <w:szCs w:val="28"/>
        </w:rPr>
        <w:t>.</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 xml:space="preserve"> 1.4. Организационный комитет вправе определить экспертов, обладающих специальными знаниями по вопросу, выносимому на публичные слушания, и не позднее, чем за 15 дней до назначенной даты проведения публичных слушаний, пригласить их к участию в подготовке экспертного заключения по обсуждаемому вопросу и предоставить всю имеющуюся по проблематике публичных слушаний документацию. Работа экспертов, приглашенных инициативной группой граждан, а также экспертов, самостоятельно заявивших о своем желании подготовить заключение по вопросу, выносимому на публичные слушания, не оплачивается из бюджета </w:t>
      </w:r>
      <w:r w:rsidR="00D80B28">
        <w:rPr>
          <w:sz w:val="28"/>
          <w:szCs w:val="28"/>
        </w:rPr>
        <w:t xml:space="preserve">Озерского </w:t>
      </w:r>
      <w:r>
        <w:rPr>
          <w:sz w:val="28"/>
          <w:szCs w:val="28"/>
        </w:rPr>
        <w:t>сельсовета</w:t>
      </w:r>
      <w:r w:rsidRPr="00B57AE4">
        <w:rPr>
          <w:sz w:val="28"/>
          <w:szCs w:val="28"/>
        </w:rPr>
        <w:t>.</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 xml:space="preserve"> 1.5. Организационный комитет в рамках своей работы:</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 подготавливает повестку публичных слушаний;</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 запрашивает у органов местного самоуправления информацию и документацию, относящуюся к вопросам, выносимым на публичные слушания;</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 xml:space="preserve"> - регистрирует участников публичных слушаний, принимает от граждан и экспертов заявки на выступления в рамках публичных слушаний;</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 xml:space="preserve"> - размещает предложения и рекомендации, поступившие от граждан и экспертов по вопросам, выносимым на публичные слушания, на сайт органов местного самоуправления для ознакомления с ними жителей </w:t>
      </w:r>
      <w:r w:rsidR="00D80B28">
        <w:rPr>
          <w:sz w:val="28"/>
          <w:szCs w:val="28"/>
        </w:rPr>
        <w:t xml:space="preserve">Озерского </w:t>
      </w:r>
      <w:r>
        <w:rPr>
          <w:sz w:val="28"/>
          <w:szCs w:val="28"/>
        </w:rPr>
        <w:t>сельсовета</w:t>
      </w:r>
      <w:r w:rsidRPr="00B57AE4">
        <w:rPr>
          <w:sz w:val="28"/>
          <w:szCs w:val="28"/>
        </w:rPr>
        <w:t>;</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 xml:space="preserve">- формирует единый документ для распространения на публичных слушаниях, содержащий все поступившие в адрес Организационного </w:t>
      </w:r>
      <w:r w:rsidRPr="00B57AE4">
        <w:rPr>
          <w:sz w:val="28"/>
          <w:szCs w:val="28"/>
        </w:rPr>
        <w:lastRenderedPageBreak/>
        <w:t>комитета предложения с указанием лиц, их внесших;</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 производит информирование граждан о времени и месте проведения публичных слушаний через средства массовой информации, информационно-телекоммуникационную сеть Интернет, иными способами;</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 организует проведение голосования участников публичных слушаний;</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 устанавливает результаты публичных слушаний;</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 xml:space="preserve">- подготавливает проект итогового документа, состоящего из рекомендаций, и передает его для опубликования (обнародования) в официальном печатном издании </w:t>
      </w:r>
      <w:r w:rsidR="00D80B28">
        <w:rPr>
          <w:sz w:val="28"/>
          <w:szCs w:val="28"/>
        </w:rPr>
        <w:t xml:space="preserve">Озерского </w:t>
      </w:r>
      <w:r>
        <w:rPr>
          <w:sz w:val="28"/>
          <w:szCs w:val="28"/>
        </w:rPr>
        <w:t>сельсовета</w:t>
      </w:r>
      <w:r w:rsidRPr="00B57AE4">
        <w:rPr>
          <w:sz w:val="28"/>
          <w:szCs w:val="28"/>
        </w:rPr>
        <w:t xml:space="preserve">, а  также на официальном сайте администрации </w:t>
      </w:r>
      <w:r w:rsidR="00D80B28">
        <w:rPr>
          <w:sz w:val="28"/>
          <w:szCs w:val="28"/>
        </w:rPr>
        <w:t xml:space="preserve">Озерского </w:t>
      </w:r>
      <w:r>
        <w:rPr>
          <w:sz w:val="28"/>
          <w:szCs w:val="28"/>
        </w:rPr>
        <w:t>сельсовета</w:t>
      </w:r>
      <w:r w:rsidRPr="00B57AE4">
        <w:rPr>
          <w:sz w:val="28"/>
          <w:szCs w:val="28"/>
        </w:rPr>
        <w:t xml:space="preserve"> в сети Интернет;</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 организует оформление рекомендаций и предложений, принятых на публичных слушаниях по итогам обсуждения поставленного вопроса и передает их в орган местного самоуправления, назначивший публичные слушания.</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1.6. Полномочия Организационного комитета прекращаются после официальной передачи рекомендаций и предложений, принятых на публичных слушаниях, в орган местного самоуправления.</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2) Порядок проведения публичных слушаний:</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 xml:space="preserve">2.1.  Публичные слушания проводятся в удобное для жителей </w:t>
      </w:r>
      <w:r w:rsidR="00D80B28">
        <w:rPr>
          <w:sz w:val="28"/>
          <w:szCs w:val="28"/>
        </w:rPr>
        <w:t xml:space="preserve">Озерского </w:t>
      </w:r>
      <w:r>
        <w:rPr>
          <w:sz w:val="28"/>
          <w:szCs w:val="28"/>
        </w:rPr>
        <w:t>сельсовета</w:t>
      </w:r>
      <w:r w:rsidRPr="00B57AE4">
        <w:rPr>
          <w:sz w:val="28"/>
          <w:szCs w:val="28"/>
        </w:rPr>
        <w:t xml:space="preserve"> время: в рабочие дни, начиная с 1</w:t>
      </w:r>
      <w:r>
        <w:rPr>
          <w:sz w:val="28"/>
          <w:szCs w:val="28"/>
        </w:rPr>
        <w:t>8</w:t>
      </w:r>
      <w:r w:rsidRPr="00B57AE4">
        <w:rPr>
          <w:sz w:val="28"/>
          <w:szCs w:val="28"/>
        </w:rPr>
        <w:t>-00 час</w:t>
      </w:r>
      <w:r>
        <w:rPr>
          <w:sz w:val="28"/>
          <w:szCs w:val="28"/>
        </w:rPr>
        <w:t>ов</w:t>
      </w:r>
      <w:r w:rsidRPr="00B57AE4">
        <w:rPr>
          <w:sz w:val="28"/>
          <w:szCs w:val="28"/>
        </w:rPr>
        <w:t xml:space="preserve"> и заканчивая не позднее 2</w:t>
      </w:r>
      <w:r>
        <w:rPr>
          <w:sz w:val="28"/>
          <w:szCs w:val="28"/>
        </w:rPr>
        <w:t>2</w:t>
      </w:r>
      <w:r w:rsidRPr="00B57AE4">
        <w:rPr>
          <w:sz w:val="28"/>
          <w:szCs w:val="28"/>
        </w:rPr>
        <w:t>-00 час</w:t>
      </w:r>
      <w:r>
        <w:rPr>
          <w:sz w:val="28"/>
          <w:szCs w:val="28"/>
        </w:rPr>
        <w:t>ов, либо в выходные дни с 10-00 часов до 22-00 часов</w:t>
      </w:r>
      <w:r w:rsidRPr="00B57AE4">
        <w:rPr>
          <w:sz w:val="28"/>
          <w:szCs w:val="28"/>
        </w:rPr>
        <w:t>.</w:t>
      </w:r>
    </w:p>
    <w:p w:rsidR="00A86A29" w:rsidRPr="00B57AE4" w:rsidRDefault="00A86A29" w:rsidP="00A86A29">
      <w:pPr>
        <w:pStyle w:val="a3"/>
        <w:widowControl w:val="0"/>
        <w:autoSpaceDE w:val="0"/>
        <w:autoSpaceDN w:val="0"/>
        <w:adjustRightInd w:val="0"/>
        <w:ind w:left="0" w:firstLine="639"/>
        <w:jc w:val="both"/>
        <w:rPr>
          <w:sz w:val="28"/>
          <w:szCs w:val="28"/>
        </w:rPr>
      </w:pPr>
      <w:r>
        <w:rPr>
          <w:sz w:val="28"/>
          <w:szCs w:val="28"/>
        </w:rPr>
        <w:t>2</w:t>
      </w:r>
      <w:r w:rsidRPr="00B57AE4">
        <w:rPr>
          <w:sz w:val="28"/>
          <w:szCs w:val="28"/>
        </w:rPr>
        <w:t xml:space="preserve">.2. Публичные слушания проводятся в отапливаемом, электрифицированном помещении, находящемся в транспортной доступности. Организационный комитет публичных слушаний обязан обеспечить беспрепятственный доступ в помещение, в котором проводятся слушания, желающим участвовать в слушаниях. </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2.3. Не позднее, чем за тридцать минут перед открытием публичных слушаний начинается регистрация участников с указанием фамилии, имени, отчества, места работы и адреса участника слушаний.</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 xml:space="preserve"> 2.4. Председательствующим на публичных слушаниях является председатель Организационного комитета. Он открывает слушания и оглашает перечень вопросов публичных слушаний, предложения по порядку проведения слушаний, представляет себя, секретаря и экспертов, указывает инициаторов проведения слушаний. Секретарь организационного комитета ведет протокол публичных слушаний.</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2.5. Председательствующий предоставляет слово лицу, уполномоченному инициаторами проведения публичных слушаний и приглашенным экспертам.</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 xml:space="preserve"> 2.6. После выступлений лица, уполномоченного инициативной группой и  экспертов, проводятся прения. Очередность выступлений определяется очередностью подачи заявок, зарегистрированных Организационным комитетом, как до дня публичных слушаний, так, при наличии возможности, и в течение процедуры слушаний. Время выступления определяется председательствующим исходя из количества выступающих и времени, отведенного для проведения публичных слушаний.</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lastRenderedPageBreak/>
        <w:t>2.7. Председательствующий вправе в любой момент объявить перерыв в публичных слушаниях с указанием времени перерыва.</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2.8. Участники слушаний, в том числе и эксперты вправе снять свои рекомендации и (или) присоединиться к предложениям, выдвинутым другими участниками публичных слушаний.</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2.9. По итогам обсуждений составляется единый список предложений и рекомендаций по решению вопроса местного значения, вынесенного на публичные слушания. В итоговый документ для голосования входят все не отозванные их авторами рекомендации и предложения. Председательствующий вправе по инициативе участников слушаний вынести на голосование вопрос включения в итоговый документ всех или части не отозванных их авторами рекомендаций и предложений.</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2.10. Председательствующий после составления итогового документа с предложениями и рекомендациями ставит на голосование присутствующих итоговый вариант/варианты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На голосование должен быть поставлен вопрос о принятии либо об отклонении всех предложенных вариантов решения вопроса местного значения. Результаты голосования заносятся в протокол.</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2.11. В случае отклонения участниками публичных слушаний всех предложенных вариантов решения вопроса местного значения, инициаторы слушаний  либо эксперты, с учетом высказанных замечаний и предложений в течение срока, определенного на самих слушаниях, проводят доработку итогового решения. Инициатор публичных слушаний вправе вынести предложение о снятии вопроса с рассмотрения. Доработанное решение/решения выносятся на публичные слушания органом, назначившим слушания. Количество дополнительных публичных слушаний по вопросу местного значения не ограничивается.</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2.12. Организационный комитет в течение 7 дней оформляет результаты публичных слушаний в единый докумен</w:t>
      </w:r>
      <w:proofErr w:type="gramStart"/>
      <w:r w:rsidRPr="00B57AE4">
        <w:rPr>
          <w:sz w:val="28"/>
          <w:szCs w:val="28"/>
        </w:rPr>
        <w:t>т(</w:t>
      </w:r>
      <w:proofErr w:type="gramEnd"/>
      <w:r w:rsidRPr="00B57AE4">
        <w:rPr>
          <w:sz w:val="28"/>
          <w:szCs w:val="28"/>
        </w:rPr>
        <w:t xml:space="preserve">заключение) и передает его копии в органы местного самоуправления, инициативной группе, а также передает его для опубликования (обнародования) в официальном печатном издании </w:t>
      </w:r>
      <w:r w:rsidR="00D80B28">
        <w:rPr>
          <w:sz w:val="28"/>
          <w:szCs w:val="28"/>
        </w:rPr>
        <w:t xml:space="preserve">Озерского </w:t>
      </w:r>
      <w:r>
        <w:rPr>
          <w:sz w:val="28"/>
          <w:szCs w:val="28"/>
        </w:rPr>
        <w:t>сельсовета</w:t>
      </w:r>
      <w:r w:rsidRPr="00B57AE4">
        <w:rPr>
          <w:sz w:val="28"/>
          <w:szCs w:val="28"/>
        </w:rPr>
        <w:t xml:space="preserve">, а  также на официальном сайте поселковой администрации </w:t>
      </w:r>
      <w:r w:rsidR="00D80B28">
        <w:rPr>
          <w:sz w:val="28"/>
          <w:szCs w:val="28"/>
        </w:rPr>
        <w:t xml:space="preserve">Озерского </w:t>
      </w:r>
      <w:r>
        <w:rPr>
          <w:sz w:val="28"/>
          <w:szCs w:val="28"/>
        </w:rPr>
        <w:t>сельсовета</w:t>
      </w:r>
      <w:r w:rsidRPr="00B57AE4">
        <w:rPr>
          <w:sz w:val="28"/>
          <w:szCs w:val="28"/>
        </w:rPr>
        <w:t xml:space="preserve"> в сети Интернет.</w:t>
      </w:r>
    </w:p>
    <w:p w:rsidR="00A86A29" w:rsidRPr="00B57AE4" w:rsidRDefault="00A86A29" w:rsidP="00A86A29">
      <w:pPr>
        <w:pStyle w:val="a3"/>
        <w:widowControl w:val="0"/>
        <w:autoSpaceDE w:val="0"/>
        <w:autoSpaceDN w:val="0"/>
        <w:adjustRightInd w:val="0"/>
        <w:ind w:left="0" w:firstLine="639"/>
        <w:jc w:val="both"/>
        <w:rPr>
          <w:sz w:val="28"/>
          <w:szCs w:val="28"/>
        </w:rPr>
      </w:pP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Статья 7. Результаты публичных слушаний</w:t>
      </w:r>
    </w:p>
    <w:p w:rsidR="00A86A29" w:rsidRPr="00B57AE4" w:rsidRDefault="00A86A29" w:rsidP="00A86A29">
      <w:pPr>
        <w:pStyle w:val="a3"/>
        <w:widowControl w:val="0"/>
        <w:autoSpaceDE w:val="0"/>
        <w:autoSpaceDN w:val="0"/>
        <w:adjustRightInd w:val="0"/>
        <w:ind w:left="0" w:firstLine="639"/>
        <w:jc w:val="both"/>
        <w:rPr>
          <w:sz w:val="28"/>
          <w:szCs w:val="28"/>
        </w:rPr>
      </w:pP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 xml:space="preserve">1) Итоговый документ, принятый в рамках публичных слушаний, носит рекомендательный характер для органов местного самоуправления </w:t>
      </w:r>
      <w:r w:rsidR="00D80B28">
        <w:rPr>
          <w:sz w:val="28"/>
          <w:szCs w:val="28"/>
        </w:rPr>
        <w:t xml:space="preserve">Озерского </w:t>
      </w:r>
      <w:r>
        <w:rPr>
          <w:sz w:val="28"/>
          <w:szCs w:val="28"/>
        </w:rPr>
        <w:t>сельсовета</w:t>
      </w:r>
      <w:r w:rsidRPr="00B57AE4">
        <w:rPr>
          <w:sz w:val="28"/>
          <w:szCs w:val="28"/>
        </w:rPr>
        <w:t>.</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 xml:space="preserve">2) Итоговый документ публичных слушаний по каждому вопросу подлежит обязательному рассмотрению органом местного самоуправления, ответственным за принятие решения по вопросам, выносившимся на </w:t>
      </w:r>
      <w:r w:rsidRPr="00B57AE4">
        <w:rPr>
          <w:sz w:val="28"/>
          <w:szCs w:val="28"/>
        </w:rPr>
        <w:lastRenderedPageBreak/>
        <w:t xml:space="preserve">публичные слушания. Итоги рассмотрения доводятся до инициаторов публичных слушаний и до населения </w:t>
      </w:r>
      <w:r w:rsidR="00D80B28">
        <w:rPr>
          <w:sz w:val="28"/>
          <w:szCs w:val="28"/>
        </w:rPr>
        <w:t xml:space="preserve">Озерского </w:t>
      </w:r>
      <w:r>
        <w:rPr>
          <w:sz w:val="28"/>
          <w:szCs w:val="28"/>
        </w:rPr>
        <w:t>сельсовета</w:t>
      </w:r>
      <w:r w:rsidRPr="00B57AE4">
        <w:rPr>
          <w:sz w:val="28"/>
          <w:szCs w:val="28"/>
        </w:rPr>
        <w:t xml:space="preserve"> путем опубликования (обнародования) органами местного самоуправления в порядке, установленном для официального опубликования (обнародования) муниципальных правовых актов муниципального образования </w:t>
      </w:r>
      <w:r w:rsidR="00D80B28">
        <w:rPr>
          <w:sz w:val="28"/>
          <w:szCs w:val="28"/>
        </w:rPr>
        <w:t xml:space="preserve">Озерский </w:t>
      </w:r>
      <w:r>
        <w:rPr>
          <w:sz w:val="28"/>
          <w:szCs w:val="28"/>
        </w:rPr>
        <w:t>сельсовет</w:t>
      </w:r>
      <w:r w:rsidRPr="00B57AE4">
        <w:rPr>
          <w:sz w:val="28"/>
          <w:szCs w:val="28"/>
        </w:rPr>
        <w:t>.</w:t>
      </w:r>
    </w:p>
    <w:p w:rsidR="00A86A29" w:rsidRPr="00B57AE4" w:rsidRDefault="00A86A29" w:rsidP="00A86A29">
      <w:pPr>
        <w:pStyle w:val="a3"/>
        <w:widowControl w:val="0"/>
        <w:autoSpaceDE w:val="0"/>
        <w:autoSpaceDN w:val="0"/>
        <w:adjustRightInd w:val="0"/>
        <w:ind w:left="0" w:firstLine="639"/>
        <w:jc w:val="both"/>
        <w:rPr>
          <w:sz w:val="28"/>
          <w:szCs w:val="28"/>
        </w:rPr>
      </w:pP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Статья 8. Особенности подготовки и проведения общественных обсуждений, публичных слушаний по проектам градостроительных решений.</w:t>
      </w:r>
    </w:p>
    <w:p w:rsidR="00A86A29" w:rsidRPr="00B57AE4" w:rsidRDefault="00A86A29" w:rsidP="00A86A29">
      <w:pPr>
        <w:pStyle w:val="a3"/>
        <w:widowControl w:val="0"/>
        <w:autoSpaceDE w:val="0"/>
        <w:autoSpaceDN w:val="0"/>
        <w:adjustRightInd w:val="0"/>
        <w:ind w:left="0" w:firstLine="639"/>
        <w:jc w:val="both"/>
        <w:rPr>
          <w:sz w:val="28"/>
          <w:szCs w:val="28"/>
        </w:rPr>
      </w:pPr>
    </w:p>
    <w:p w:rsidR="00A86A29" w:rsidRPr="00B57AE4" w:rsidRDefault="00A86A29" w:rsidP="00A86A29">
      <w:pPr>
        <w:pStyle w:val="a3"/>
        <w:widowControl w:val="0"/>
        <w:autoSpaceDE w:val="0"/>
        <w:autoSpaceDN w:val="0"/>
        <w:adjustRightInd w:val="0"/>
        <w:ind w:left="0" w:firstLine="639"/>
        <w:jc w:val="both"/>
        <w:rPr>
          <w:sz w:val="28"/>
          <w:szCs w:val="28"/>
        </w:rPr>
      </w:pPr>
      <w:proofErr w:type="gramStart"/>
      <w:r w:rsidRPr="00B57AE4">
        <w:rPr>
          <w:sz w:val="28"/>
          <w:szCs w:val="28"/>
        </w:rPr>
        <w:t>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объектовкапитального</w:t>
      </w:r>
      <w:proofErr w:type="gramEnd"/>
      <w:r w:rsidRPr="00B57AE4">
        <w:rPr>
          <w:sz w:val="28"/>
          <w:szCs w:val="28"/>
        </w:rPr>
        <w:t xml:space="preserve"> </w:t>
      </w:r>
      <w:proofErr w:type="gramStart"/>
      <w:r w:rsidRPr="00B57AE4">
        <w:rPr>
          <w:sz w:val="28"/>
          <w:szCs w:val="28"/>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w:t>
      </w:r>
      <w:r>
        <w:rPr>
          <w:sz w:val="28"/>
          <w:szCs w:val="28"/>
        </w:rPr>
        <w:t>настоящим Положением</w:t>
      </w:r>
      <w:r w:rsidRPr="00B57AE4">
        <w:rPr>
          <w:sz w:val="28"/>
          <w:szCs w:val="28"/>
        </w:rPr>
        <w:t xml:space="preserve"> с учетом положений законодательства о градостроительной деятельности.</w:t>
      </w:r>
      <w:proofErr w:type="gramEnd"/>
    </w:p>
    <w:p w:rsidR="00A86A29" w:rsidRPr="00B57AE4" w:rsidRDefault="00A86A29" w:rsidP="00A86A29">
      <w:pPr>
        <w:pStyle w:val="a3"/>
        <w:widowControl w:val="0"/>
        <w:autoSpaceDE w:val="0"/>
        <w:autoSpaceDN w:val="0"/>
        <w:adjustRightInd w:val="0"/>
        <w:ind w:left="0" w:firstLine="639"/>
        <w:jc w:val="both"/>
        <w:rPr>
          <w:sz w:val="28"/>
          <w:szCs w:val="28"/>
        </w:rPr>
      </w:pPr>
      <w:proofErr w:type="gramStart"/>
      <w:r w:rsidRPr="00B57AE4">
        <w:rPr>
          <w:sz w:val="28"/>
          <w:szCs w:val="28"/>
        </w:rPr>
        <w:t>2) Расходы, связанные с организацией и проведением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roofErr w:type="gramEnd"/>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3) Участниками общественных обсуждений или публичных слушаний:</w:t>
      </w:r>
    </w:p>
    <w:p w:rsidR="00A86A29" w:rsidRPr="00B57AE4" w:rsidRDefault="00A86A29" w:rsidP="00A86A29">
      <w:pPr>
        <w:pStyle w:val="a3"/>
        <w:widowControl w:val="0"/>
        <w:autoSpaceDE w:val="0"/>
        <w:autoSpaceDN w:val="0"/>
        <w:adjustRightInd w:val="0"/>
        <w:ind w:left="0" w:firstLine="639"/>
        <w:jc w:val="both"/>
        <w:rPr>
          <w:sz w:val="28"/>
          <w:szCs w:val="28"/>
        </w:rPr>
      </w:pPr>
      <w:proofErr w:type="gramStart"/>
      <w:r w:rsidRPr="00B57AE4">
        <w:rPr>
          <w:sz w:val="28"/>
          <w:szCs w:val="28"/>
        </w:rPr>
        <w:t>-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w:t>
      </w:r>
      <w:proofErr w:type="gramEnd"/>
      <w:r w:rsidRPr="00B57AE4">
        <w:rPr>
          <w:sz w:val="28"/>
          <w:szCs w:val="28"/>
        </w:rPr>
        <w:t xml:space="preserve"> помещений, являющихся частью указанных объектов капитального строительства;</w:t>
      </w:r>
    </w:p>
    <w:p w:rsidR="00A86A29" w:rsidRPr="00B57AE4" w:rsidRDefault="00A86A29" w:rsidP="00A86A29">
      <w:pPr>
        <w:pStyle w:val="a3"/>
        <w:widowControl w:val="0"/>
        <w:autoSpaceDE w:val="0"/>
        <w:autoSpaceDN w:val="0"/>
        <w:adjustRightInd w:val="0"/>
        <w:ind w:left="0" w:firstLine="639"/>
        <w:jc w:val="both"/>
        <w:rPr>
          <w:sz w:val="28"/>
          <w:szCs w:val="28"/>
        </w:rPr>
      </w:pPr>
      <w:proofErr w:type="gramStart"/>
      <w:r w:rsidRPr="00B57AE4">
        <w:rPr>
          <w:sz w:val="28"/>
          <w:szCs w:val="28"/>
        </w:rPr>
        <w:lastRenderedPageBreak/>
        <w:t>-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вграницах</w:t>
      </w:r>
      <w:proofErr w:type="gramEnd"/>
      <w:r w:rsidRPr="00B57AE4">
        <w:rPr>
          <w:sz w:val="28"/>
          <w:szCs w:val="28"/>
        </w:rPr>
        <w:t xml:space="preserve"> </w:t>
      </w:r>
      <w:proofErr w:type="gramStart"/>
      <w:r w:rsidRPr="00B57AE4">
        <w:rPr>
          <w:sz w:val="28"/>
          <w:szCs w:val="28"/>
        </w:rPr>
        <w:t>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или правообладатели земельных участков и объектов</w:t>
      </w:r>
      <w:proofErr w:type="gramEnd"/>
      <w:r w:rsidRPr="00B57AE4">
        <w:rPr>
          <w:sz w:val="28"/>
          <w:szCs w:val="28"/>
        </w:rPr>
        <w:t xml:space="preserve"> капитального строительства, подверженных риску негативного воздействия на окружающую среду в результате реализации данных проектов.</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4) Процедура проведения общественных обсуждений состоит из следующих этапов:</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4.1. оповещение о начале общественных обсуждений;</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 xml:space="preserve">4.2. размещение проекта, подлежащего рассмотрению на общественных обсуждениях, и информационных материалов к нему на официальном сайте </w:t>
      </w:r>
      <w:r>
        <w:rPr>
          <w:sz w:val="28"/>
          <w:szCs w:val="28"/>
        </w:rPr>
        <w:t xml:space="preserve">администрации </w:t>
      </w:r>
      <w:r w:rsidR="00D80B28">
        <w:rPr>
          <w:sz w:val="28"/>
          <w:szCs w:val="28"/>
        </w:rPr>
        <w:t xml:space="preserve">Озерского </w:t>
      </w:r>
      <w:r>
        <w:rPr>
          <w:sz w:val="28"/>
          <w:szCs w:val="28"/>
        </w:rPr>
        <w:t>сельсовета</w:t>
      </w:r>
      <w:r w:rsidRPr="00B57AE4">
        <w:rPr>
          <w:sz w:val="28"/>
          <w:szCs w:val="28"/>
        </w:rPr>
        <w:t xml:space="preserve"> в информационно-телекоммуникационной сети "Интернет" (далее в настоящей статье - официальный сайт) и открытие экспозиции или экспозиций такого проекта;</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4.3. проведение экспозиции или экспозиций проекта, подлежащего рассмотрению на общественных обсуждениях;</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 xml:space="preserve"> 4.4. подготовка и оформление протокола общественных обсуждений;</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 xml:space="preserve"> 4.5. подготовка и опубликование заключения о результатах общественных обсуждений.</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5) Процедура проведения публичных слушаний состоит из следующих этапов:</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 xml:space="preserve"> 5.1. оповещение о начале публичных слушаний;</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 xml:space="preserve"> 5.2.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5.3. проведение экспозиции или экспозиций проекта, подлежащего рассмотрению на публичных слушаниях;</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5.4. проведение собрания или собраний участников публичных слушаний;</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5.5. подготовка и оформление протокола публичных слушаний;</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5.6. подготовка и опубликование заключения о результатах публичных слушаний.</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lastRenderedPageBreak/>
        <w:t>6) Оповещение о начале общественных обсуждений или публичных слушаний должно содержать:</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6.1. информацию о проекте, подлежащем рассмотрению на общественных обсуждениях, публичных слушаниях, и перечень информационных материалов к такому проекту;</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6.2. информацию о порядке и сроках проведения общественных обсуждений, публичных слушаний по проекту, подлежащему рассмотрению на общественных обсуждениях, публичных слушаниях;</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6.3. информацию о месте, дате открытия экспозиции или экспозиций проекта, подлежащего рассмотрению на общественных обсуждениях, публичных слушаниях, о сроках проведения экспозиции или экспозиций такого проекта, о днях и часах, в которые возможно посещение экспозиции или экспозиций;</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6.4. информацию о порядке, сроке и форме внесения участниками общественных обсуждений, публичных слушаний предложений и замечаний, касающихся проекта, подлежащего рассмотрению на общественных обсуждениях, публичных слушаниях;</w:t>
      </w:r>
    </w:p>
    <w:p w:rsidR="00A86A29" w:rsidRPr="00B57AE4" w:rsidRDefault="00A86A29" w:rsidP="00A86A29">
      <w:pPr>
        <w:pStyle w:val="a3"/>
        <w:widowControl w:val="0"/>
        <w:autoSpaceDE w:val="0"/>
        <w:autoSpaceDN w:val="0"/>
        <w:adjustRightInd w:val="0"/>
        <w:ind w:left="0" w:firstLine="639"/>
        <w:jc w:val="both"/>
        <w:rPr>
          <w:sz w:val="28"/>
          <w:szCs w:val="28"/>
        </w:rPr>
      </w:pPr>
      <w:proofErr w:type="gramStart"/>
      <w:r w:rsidRPr="00B57AE4">
        <w:rPr>
          <w:sz w:val="28"/>
          <w:szCs w:val="28"/>
        </w:rPr>
        <w:t>6.5.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6.6.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7) Оповещение о начале общественных обсуждений, публичных слушаний:</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 xml:space="preserve"> 7.1. не </w:t>
      </w:r>
      <w:proofErr w:type="gramStart"/>
      <w:r w:rsidRPr="00B57AE4">
        <w:rPr>
          <w:sz w:val="28"/>
          <w:szCs w:val="28"/>
        </w:rPr>
        <w:t>позднее</w:t>
      </w:r>
      <w:proofErr w:type="gramEnd"/>
      <w:r w:rsidRPr="00B57AE4">
        <w:rPr>
          <w:sz w:val="28"/>
          <w:szCs w:val="28"/>
        </w:rPr>
        <w:t xml:space="preserve"> чем за семь дней до дня размещения на официальном сайте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A86A29" w:rsidRPr="00B57AE4" w:rsidRDefault="00A86A29" w:rsidP="00A86A29">
      <w:pPr>
        <w:pStyle w:val="a3"/>
        <w:widowControl w:val="0"/>
        <w:autoSpaceDE w:val="0"/>
        <w:autoSpaceDN w:val="0"/>
        <w:adjustRightInd w:val="0"/>
        <w:ind w:left="0" w:firstLine="639"/>
        <w:jc w:val="both"/>
        <w:rPr>
          <w:sz w:val="28"/>
          <w:szCs w:val="28"/>
        </w:rPr>
      </w:pPr>
      <w:proofErr w:type="gramStart"/>
      <w:r w:rsidRPr="00B57AE4">
        <w:rPr>
          <w:sz w:val="28"/>
          <w:szCs w:val="28"/>
        </w:rPr>
        <w:t xml:space="preserve">7.2. распространяется на информационных стендах, специально отведенных мест на территории муниципального образования </w:t>
      </w:r>
      <w:r w:rsidR="00D80B28">
        <w:rPr>
          <w:sz w:val="28"/>
          <w:szCs w:val="28"/>
        </w:rPr>
        <w:t xml:space="preserve">Озерского </w:t>
      </w:r>
      <w:r>
        <w:rPr>
          <w:sz w:val="28"/>
          <w:szCs w:val="28"/>
        </w:rPr>
        <w:t>сельсовета</w:t>
      </w:r>
      <w:r w:rsidRPr="00B57AE4">
        <w:rPr>
          <w:sz w:val="28"/>
          <w:szCs w:val="28"/>
        </w:rPr>
        <w:t xml:space="preserve"> для вывешивания (обнародования) муниципальных правовых актов,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w:t>
      </w:r>
      <w:proofErr w:type="gramEnd"/>
      <w:r w:rsidRPr="00B57AE4">
        <w:rPr>
          <w:sz w:val="28"/>
          <w:szCs w:val="28"/>
        </w:rPr>
        <w:t xml:space="preserve"> общественные обсуждения или публичные слушания), иными способами, обеспечивающими доступ </w:t>
      </w:r>
      <w:r w:rsidRPr="00B57AE4">
        <w:rPr>
          <w:sz w:val="28"/>
          <w:szCs w:val="28"/>
        </w:rPr>
        <w:lastRenderedPageBreak/>
        <w:t>участников общественных обсуждений или публичных слушаний к указанной информации.</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 xml:space="preserve">8) 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специалистами </w:t>
      </w:r>
      <w:r>
        <w:rPr>
          <w:sz w:val="28"/>
          <w:szCs w:val="28"/>
        </w:rPr>
        <w:t xml:space="preserve">администрации </w:t>
      </w:r>
      <w:r w:rsidR="00D80B28">
        <w:rPr>
          <w:sz w:val="28"/>
          <w:szCs w:val="28"/>
        </w:rPr>
        <w:t xml:space="preserve">Озерского </w:t>
      </w:r>
      <w:r>
        <w:rPr>
          <w:sz w:val="28"/>
          <w:szCs w:val="28"/>
        </w:rPr>
        <w:t>сельсовета</w:t>
      </w:r>
      <w:r w:rsidRPr="00B57AE4">
        <w:rPr>
          <w:sz w:val="28"/>
          <w:szCs w:val="28"/>
        </w:rPr>
        <w:t xml:space="preserve"> и (или) разработчика проекта, подлежащего рассмотрению на общественных обсуждениях или публичных слушаниях.</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9)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11 настоящей статьи идентификацию, имеют право вносить предложения и замечания, касающиеся такого проекта:</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 xml:space="preserve"> 9.1. посредством официального сайта или информационных систем (в случае проведения общественных обсуждений);</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9.2.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9.3. в письменной форме в адрес организатора общественных обсуждений или публичных слушаний;</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9.4.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10) Предложения и замечания, внесенные в соответствии с частью 9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14 настоящей статьи.</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 xml:space="preserve">11)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B57AE4">
        <w:rPr>
          <w:sz w:val="28"/>
          <w:szCs w:val="28"/>
        </w:rPr>
        <w:t xml:space="preserve">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w:t>
      </w:r>
      <w:r w:rsidRPr="00B57AE4">
        <w:rPr>
          <w:sz w:val="28"/>
          <w:szCs w:val="28"/>
        </w:rPr>
        <w:lastRenderedPageBreak/>
        <w:t>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B57AE4">
        <w:rPr>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12) Не требуется представление указанных в части 11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11 настоящей статьи, может использоваться единая система идентификац</w:t>
      </w:r>
      <w:proofErr w:type="gramStart"/>
      <w:r w:rsidRPr="00B57AE4">
        <w:rPr>
          <w:sz w:val="28"/>
          <w:szCs w:val="28"/>
        </w:rPr>
        <w:t>ии и ау</w:t>
      </w:r>
      <w:proofErr w:type="gramEnd"/>
      <w:r w:rsidRPr="00B57AE4">
        <w:rPr>
          <w:sz w:val="28"/>
          <w:szCs w:val="28"/>
        </w:rPr>
        <w:t>тентификации.</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13)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14) Предложения и замечания, внесенные в соответствии с частью 9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A86A29" w:rsidRPr="00B57AE4" w:rsidRDefault="00A86A29" w:rsidP="00A86A29">
      <w:pPr>
        <w:pStyle w:val="a3"/>
        <w:widowControl w:val="0"/>
        <w:autoSpaceDE w:val="0"/>
        <w:autoSpaceDN w:val="0"/>
        <w:adjustRightInd w:val="0"/>
        <w:ind w:left="0" w:firstLine="639"/>
        <w:jc w:val="both"/>
        <w:rPr>
          <w:sz w:val="28"/>
          <w:szCs w:val="28"/>
        </w:rPr>
      </w:pPr>
      <w:proofErr w:type="gramStart"/>
      <w:r w:rsidRPr="00B57AE4">
        <w:rPr>
          <w:sz w:val="28"/>
          <w:szCs w:val="28"/>
        </w:rPr>
        <w:t>15)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w:t>
      </w:r>
      <w:r>
        <w:rPr>
          <w:sz w:val="28"/>
          <w:szCs w:val="28"/>
        </w:rPr>
        <w:t>ом</w:t>
      </w:r>
      <w:r w:rsidRPr="00B57AE4">
        <w:rPr>
          <w:sz w:val="28"/>
          <w:szCs w:val="28"/>
        </w:rPr>
        <w:t xml:space="preserve"> центр</w:t>
      </w:r>
      <w:r>
        <w:rPr>
          <w:sz w:val="28"/>
          <w:szCs w:val="28"/>
        </w:rPr>
        <w:t>епо предоставлению</w:t>
      </w:r>
      <w:r w:rsidRPr="00B57AE4">
        <w:rPr>
          <w:sz w:val="28"/>
          <w:szCs w:val="28"/>
        </w:rPr>
        <w:t xml:space="preserve"> государственных и муниципальных услуг</w:t>
      </w:r>
      <w:r>
        <w:rPr>
          <w:sz w:val="28"/>
          <w:szCs w:val="28"/>
        </w:rPr>
        <w:t xml:space="preserve"> Илекского района Оренбургской области</w:t>
      </w:r>
      <w:r w:rsidRPr="00B57AE4">
        <w:rPr>
          <w:sz w:val="28"/>
          <w:szCs w:val="28"/>
        </w:rPr>
        <w:t xml:space="preserve"> и (или) органов местного самоуправления.</w:t>
      </w:r>
      <w:proofErr w:type="gramEnd"/>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16) Официальный сайт и (или) информационные системы должны обеспечивать возможность:</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 xml:space="preserve"> 16.1.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 xml:space="preserve"> 16.2. представления информации о результатах общественных обсуждений, количестве участников общественных обсуждений.</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17)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 xml:space="preserve"> 17.1. дата оформления протокола общественных обсуждений или </w:t>
      </w:r>
      <w:r w:rsidRPr="00B57AE4">
        <w:rPr>
          <w:sz w:val="28"/>
          <w:szCs w:val="28"/>
        </w:rPr>
        <w:lastRenderedPageBreak/>
        <w:t>публичных слушаний;</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17.2. информация об организаторе общественных обсуждений или публичных слушаний;</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 xml:space="preserve"> 17.3.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 xml:space="preserve"> 17.4.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17.5.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A86A29" w:rsidRPr="00B57AE4" w:rsidRDefault="00A86A29" w:rsidP="00A86A29">
      <w:pPr>
        <w:pStyle w:val="a3"/>
        <w:widowControl w:val="0"/>
        <w:autoSpaceDE w:val="0"/>
        <w:autoSpaceDN w:val="0"/>
        <w:adjustRightInd w:val="0"/>
        <w:ind w:left="0" w:firstLine="639"/>
        <w:jc w:val="both"/>
        <w:rPr>
          <w:sz w:val="28"/>
          <w:szCs w:val="28"/>
        </w:rPr>
      </w:pPr>
      <w:proofErr w:type="gramStart"/>
      <w:r w:rsidRPr="00B57AE4">
        <w:rPr>
          <w:sz w:val="28"/>
          <w:szCs w:val="28"/>
        </w:rPr>
        <w:t>18)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 xml:space="preserve"> 19)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20)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21) В заключении о результатах общественных обсуждений или публичных слушаний должны быть указаны:</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21.1. дата оформления заключения о результатах общественных обсуждений или публичных слушаний;</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21.2.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 xml:space="preserve">21.3. реквизиты протокола общественных обсуждений или публичных слушаний, на основании которого подготовлено заключение о результатах </w:t>
      </w:r>
      <w:r w:rsidRPr="00B57AE4">
        <w:rPr>
          <w:sz w:val="28"/>
          <w:szCs w:val="28"/>
        </w:rPr>
        <w:lastRenderedPageBreak/>
        <w:t>общественных обсуждений или публичных слушаний;</w:t>
      </w:r>
    </w:p>
    <w:p w:rsidR="00A86A29" w:rsidRPr="00B57AE4" w:rsidRDefault="00A86A29" w:rsidP="00A86A29">
      <w:pPr>
        <w:pStyle w:val="a3"/>
        <w:widowControl w:val="0"/>
        <w:autoSpaceDE w:val="0"/>
        <w:autoSpaceDN w:val="0"/>
        <w:adjustRightInd w:val="0"/>
        <w:ind w:left="0" w:firstLine="639"/>
        <w:jc w:val="both"/>
        <w:rPr>
          <w:sz w:val="28"/>
          <w:szCs w:val="28"/>
        </w:rPr>
      </w:pPr>
      <w:proofErr w:type="gramStart"/>
      <w:r w:rsidRPr="00B57AE4">
        <w:rPr>
          <w:sz w:val="28"/>
          <w:szCs w:val="28"/>
        </w:rPr>
        <w:t>21.4.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B57AE4">
        <w:rPr>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21.5.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22)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A86A29" w:rsidRPr="00B57AE4" w:rsidRDefault="00A86A29" w:rsidP="00A86A29">
      <w:pPr>
        <w:pStyle w:val="a3"/>
        <w:widowControl w:val="0"/>
        <w:autoSpaceDE w:val="0"/>
        <w:autoSpaceDN w:val="0"/>
        <w:adjustRightInd w:val="0"/>
        <w:ind w:left="0" w:firstLine="639"/>
        <w:jc w:val="both"/>
        <w:rPr>
          <w:sz w:val="28"/>
          <w:szCs w:val="28"/>
        </w:rPr>
      </w:pPr>
      <w:proofErr w:type="gramStart"/>
      <w:r w:rsidRPr="00B57AE4">
        <w:rPr>
          <w:sz w:val="28"/>
          <w:szCs w:val="28"/>
        </w:rPr>
        <w:t>23)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A86A29" w:rsidRPr="00B57AE4" w:rsidRDefault="00A86A29" w:rsidP="00A86A29">
      <w:pPr>
        <w:pStyle w:val="a3"/>
        <w:widowControl w:val="0"/>
        <w:autoSpaceDE w:val="0"/>
        <w:autoSpaceDN w:val="0"/>
        <w:adjustRightInd w:val="0"/>
        <w:ind w:left="0" w:firstLine="639"/>
        <w:jc w:val="both"/>
        <w:rPr>
          <w:sz w:val="28"/>
          <w:szCs w:val="28"/>
        </w:rPr>
      </w:pP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 xml:space="preserve"> Статья 9. Ответственность должностных лиц за нарушение процедуры организации и проведения публичных слушаний.</w:t>
      </w:r>
    </w:p>
    <w:p w:rsidR="00A86A29" w:rsidRPr="00B57AE4" w:rsidRDefault="00A86A29" w:rsidP="00A86A29">
      <w:pPr>
        <w:pStyle w:val="a3"/>
        <w:widowControl w:val="0"/>
        <w:autoSpaceDE w:val="0"/>
        <w:autoSpaceDN w:val="0"/>
        <w:adjustRightInd w:val="0"/>
        <w:ind w:left="0" w:firstLine="639"/>
        <w:jc w:val="both"/>
        <w:rPr>
          <w:sz w:val="28"/>
          <w:szCs w:val="28"/>
        </w:rPr>
      </w:pPr>
    </w:p>
    <w:p w:rsidR="00A86A29" w:rsidRPr="00B57AE4" w:rsidRDefault="00A86A29" w:rsidP="00A86A29">
      <w:pPr>
        <w:pStyle w:val="a3"/>
        <w:widowControl w:val="0"/>
        <w:autoSpaceDE w:val="0"/>
        <w:autoSpaceDN w:val="0"/>
        <w:adjustRightInd w:val="0"/>
        <w:ind w:left="0" w:firstLine="639"/>
        <w:jc w:val="both"/>
        <w:rPr>
          <w:sz w:val="28"/>
          <w:szCs w:val="28"/>
        </w:rPr>
      </w:pPr>
      <w:r w:rsidRPr="00B57AE4">
        <w:rPr>
          <w:sz w:val="28"/>
          <w:szCs w:val="28"/>
        </w:rPr>
        <w:t>1. Должностные лица, нарушившие предусмотренный порядок организации и проведения публичных слушаний, привлекаются к ответственности в соответствии с законодательством Российской Федерации.</w:t>
      </w:r>
    </w:p>
    <w:p w:rsidR="002A254E" w:rsidRDefault="00A86A29" w:rsidP="00A86A29">
      <w:r w:rsidRPr="00B57AE4">
        <w:rPr>
          <w:sz w:val="28"/>
          <w:szCs w:val="28"/>
        </w:rPr>
        <w:t>2. Публичные слушания, организованные с нарушением порядка, предусмотренного законодательством Российской Федерации, в том числе и данным актом, если это повлекло ограничение или лишение граждан возможности выразить свое мнение, признаются недействительными. В этом случае назначаются повторные слушания</w:t>
      </w:r>
    </w:p>
    <w:sectPr w:rsidR="002A254E" w:rsidSect="004E37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8"/>
  <w:proofState w:spelling="clean" w:grammar="clean"/>
  <w:defaultTabStop w:val="708"/>
  <w:characterSpacingControl w:val="doNotCompress"/>
  <w:compat/>
  <w:rsids>
    <w:rsidRoot w:val="00A86A29"/>
    <w:rsid w:val="00023EE3"/>
    <w:rsid w:val="000A2E46"/>
    <w:rsid w:val="00211B9A"/>
    <w:rsid w:val="002A254E"/>
    <w:rsid w:val="004E3770"/>
    <w:rsid w:val="004F42D7"/>
    <w:rsid w:val="00512AD5"/>
    <w:rsid w:val="008A0283"/>
    <w:rsid w:val="008A3E03"/>
    <w:rsid w:val="00A86A29"/>
    <w:rsid w:val="00B16976"/>
    <w:rsid w:val="00D80B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A29"/>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uiPriority w:val="99"/>
    <w:semiHidden/>
    <w:unhideWhenUsed/>
    <w:qFormat/>
    <w:rsid w:val="00A86A29"/>
    <w:pPr>
      <w:keepNext/>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86A29"/>
    <w:pPr>
      <w:ind w:left="720"/>
      <w:contextualSpacing/>
    </w:pPr>
  </w:style>
  <w:style w:type="character" w:customStyle="1" w:styleId="70">
    <w:name w:val="Заголовок 7 Знак"/>
    <w:basedOn w:val="a0"/>
    <w:link w:val="7"/>
    <w:uiPriority w:val="99"/>
    <w:semiHidden/>
    <w:rsid w:val="00A86A29"/>
    <w:rPr>
      <w:rFonts w:ascii="Times New Roman" w:eastAsia="Times New Roman" w:hAnsi="Times New Roman" w:cs="Times New Roman"/>
      <w:sz w:val="28"/>
      <w:szCs w:val="24"/>
      <w:lang w:eastAsia="ru-RU"/>
    </w:rPr>
  </w:style>
  <w:style w:type="paragraph" w:styleId="a4">
    <w:name w:val="No Spacing"/>
    <w:uiPriority w:val="1"/>
    <w:qFormat/>
    <w:rsid w:val="00A86A29"/>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A29"/>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uiPriority w:val="99"/>
    <w:semiHidden/>
    <w:unhideWhenUsed/>
    <w:qFormat/>
    <w:rsid w:val="00A86A29"/>
    <w:pPr>
      <w:keepNext/>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86A29"/>
    <w:pPr>
      <w:ind w:left="720"/>
      <w:contextualSpacing/>
    </w:pPr>
  </w:style>
  <w:style w:type="character" w:customStyle="1" w:styleId="70">
    <w:name w:val="Заголовок 7 Знак"/>
    <w:basedOn w:val="a0"/>
    <w:link w:val="7"/>
    <w:uiPriority w:val="99"/>
    <w:semiHidden/>
    <w:rsid w:val="00A86A29"/>
    <w:rPr>
      <w:rFonts w:ascii="Times New Roman" w:eastAsia="Times New Roman" w:hAnsi="Times New Roman" w:cs="Times New Roman"/>
      <w:sz w:val="28"/>
      <w:szCs w:val="24"/>
      <w:lang w:eastAsia="ru-RU"/>
    </w:rPr>
  </w:style>
  <w:style w:type="paragraph" w:styleId="a4">
    <w:name w:val="No Spacing"/>
    <w:uiPriority w:val="1"/>
    <w:qFormat/>
    <w:rsid w:val="00A86A29"/>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15</Pages>
  <Words>5535</Words>
  <Characters>31556</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4</cp:revision>
  <cp:lastPrinted>2018-06-29T06:35:00Z</cp:lastPrinted>
  <dcterms:created xsi:type="dcterms:W3CDTF">2018-06-28T11:11:00Z</dcterms:created>
  <dcterms:modified xsi:type="dcterms:W3CDTF">2018-06-29T06:37:00Z</dcterms:modified>
</cp:coreProperties>
</file>